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E0" w:rsidRPr="00617689" w:rsidRDefault="00754AE0" w:rsidP="00971CEB">
      <w:pPr>
        <w:pStyle w:val="a3"/>
        <w:spacing w:before="10" w:line="360" w:lineRule="auto"/>
        <w:ind w:firstLine="0"/>
      </w:pPr>
    </w:p>
    <w:p w:rsidR="00754AE0" w:rsidRPr="00617689" w:rsidRDefault="0047628D" w:rsidP="00D12B15">
      <w:pPr>
        <w:spacing w:before="41" w:after="4" w:line="360" w:lineRule="auto"/>
        <w:ind w:left="3544" w:right="3489"/>
        <w:jc w:val="center"/>
        <w:rPr>
          <w:b/>
          <w:sz w:val="24"/>
          <w:szCs w:val="24"/>
        </w:rPr>
      </w:pPr>
      <w:r w:rsidRPr="00617689">
        <w:rPr>
          <w:b/>
          <w:sz w:val="24"/>
          <w:szCs w:val="24"/>
        </w:rPr>
        <w:t>Технологическая</w:t>
      </w:r>
      <w:r w:rsidR="00971CEB" w:rsidRPr="00617689">
        <w:rPr>
          <w:b/>
          <w:sz w:val="24"/>
          <w:szCs w:val="24"/>
        </w:rPr>
        <w:t xml:space="preserve"> </w:t>
      </w:r>
      <w:r w:rsidRPr="00617689">
        <w:rPr>
          <w:b/>
          <w:sz w:val="24"/>
          <w:szCs w:val="24"/>
        </w:rPr>
        <w:t>карта</w:t>
      </w:r>
      <w:r w:rsidR="00971CEB" w:rsidRPr="00617689">
        <w:rPr>
          <w:b/>
          <w:sz w:val="24"/>
          <w:szCs w:val="24"/>
        </w:rPr>
        <w:t xml:space="preserve"> </w:t>
      </w:r>
      <w:r w:rsidRPr="00617689">
        <w:rPr>
          <w:b/>
          <w:sz w:val="24"/>
          <w:szCs w:val="24"/>
        </w:rPr>
        <w:t>урока</w:t>
      </w:r>
      <w:r w:rsidR="00E16E98" w:rsidRPr="00617689">
        <w:rPr>
          <w:b/>
          <w:sz w:val="24"/>
          <w:szCs w:val="24"/>
        </w:rPr>
        <w:t xml:space="preserve"> по английскому языку </w:t>
      </w:r>
      <w:r w:rsidR="00D12B15" w:rsidRPr="00617689">
        <w:rPr>
          <w:b/>
          <w:sz w:val="24"/>
          <w:szCs w:val="24"/>
        </w:rPr>
        <w:t>в 8 классе</w:t>
      </w:r>
    </w:p>
    <w:tbl>
      <w:tblPr>
        <w:tblStyle w:val="TableNormal"/>
        <w:tblW w:w="15577" w:type="dxa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46"/>
        <w:gridCol w:w="12231"/>
      </w:tblGrid>
      <w:tr w:rsidR="00754AE0" w:rsidRPr="00617689" w:rsidTr="00D12B15">
        <w:trPr>
          <w:trHeight w:val="275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Фамилия,</w:t>
            </w:r>
            <w:r w:rsidR="00D12B15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имя,</w:t>
            </w:r>
            <w:r w:rsidR="00D12B15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отчество</w:t>
            </w:r>
          </w:p>
        </w:tc>
        <w:tc>
          <w:tcPr>
            <w:tcW w:w="12231" w:type="dxa"/>
          </w:tcPr>
          <w:p w:rsidR="00754AE0" w:rsidRPr="00617689" w:rsidRDefault="00E16E98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Глазунова Анна Владимировна</w:t>
            </w:r>
          </w:p>
        </w:tc>
      </w:tr>
      <w:tr w:rsidR="00754AE0" w:rsidRPr="00617689" w:rsidTr="00D12B15">
        <w:trPr>
          <w:trHeight w:val="275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Место</w:t>
            </w:r>
            <w:r w:rsidR="00971CEB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работы</w:t>
            </w:r>
          </w:p>
        </w:tc>
        <w:tc>
          <w:tcPr>
            <w:tcW w:w="12231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М</w:t>
            </w:r>
            <w:r w:rsidR="00E16E98" w:rsidRPr="00617689">
              <w:rPr>
                <w:sz w:val="24"/>
                <w:szCs w:val="24"/>
              </w:rPr>
              <w:t>ОБУ гимназия №5</w:t>
            </w:r>
            <w:r w:rsidRPr="00617689">
              <w:rPr>
                <w:sz w:val="24"/>
                <w:szCs w:val="24"/>
              </w:rPr>
              <w:t xml:space="preserve">г. </w:t>
            </w:r>
            <w:r w:rsidR="00E16E98" w:rsidRPr="00617689">
              <w:rPr>
                <w:sz w:val="24"/>
                <w:szCs w:val="24"/>
              </w:rPr>
              <w:t>Сочи им. Героя Советского Союза Туренко Е.Г.</w:t>
            </w:r>
          </w:p>
        </w:tc>
      </w:tr>
      <w:tr w:rsidR="00754AE0" w:rsidRPr="00617689" w:rsidTr="00D12B15">
        <w:trPr>
          <w:trHeight w:val="275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Должность</w:t>
            </w:r>
          </w:p>
        </w:tc>
        <w:tc>
          <w:tcPr>
            <w:tcW w:w="12231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Учитель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английского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языка</w:t>
            </w:r>
          </w:p>
        </w:tc>
      </w:tr>
      <w:tr w:rsidR="00754AE0" w:rsidRPr="00617689" w:rsidTr="00D12B15">
        <w:trPr>
          <w:trHeight w:val="277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Предметная</w:t>
            </w:r>
            <w:r w:rsidR="00971CEB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область</w:t>
            </w:r>
          </w:p>
        </w:tc>
        <w:tc>
          <w:tcPr>
            <w:tcW w:w="12231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Английский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язык</w:t>
            </w:r>
          </w:p>
        </w:tc>
      </w:tr>
      <w:tr w:rsidR="00754AE0" w:rsidRPr="00617689" w:rsidTr="00D12B15">
        <w:trPr>
          <w:trHeight w:val="275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УМК</w:t>
            </w:r>
          </w:p>
        </w:tc>
        <w:tc>
          <w:tcPr>
            <w:tcW w:w="12231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«Английский</w:t>
            </w:r>
            <w:r w:rsidR="0079629C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</w:t>
            </w:r>
            <w:r w:rsidR="0079629C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фокусе–</w:t>
            </w:r>
            <w:r w:rsidR="00E16E98" w:rsidRPr="00617689">
              <w:rPr>
                <w:sz w:val="24"/>
                <w:szCs w:val="24"/>
              </w:rPr>
              <w:t>8</w:t>
            </w:r>
            <w:r w:rsidR="00D12B15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(Spotlight)»</w:t>
            </w:r>
          </w:p>
        </w:tc>
      </w:tr>
      <w:tr w:rsidR="00754AE0" w:rsidRPr="00617689" w:rsidTr="00D12B15">
        <w:trPr>
          <w:trHeight w:val="276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Класс</w:t>
            </w:r>
          </w:p>
        </w:tc>
        <w:tc>
          <w:tcPr>
            <w:tcW w:w="12231" w:type="dxa"/>
          </w:tcPr>
          <w:p w:rsidR="00754AE0" w:rsidRPr="00617689" w:rsidRDefault="00E16E98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8</w:t>
            </w:r>
          </w:p>
        </w:tc>
      </w:tr>
      <w:tr w:rsidR="00754AE0" w:rsidRPr="00617689" w:rsidTr="00D12B15">
        <w:trPr>
          <w:trHeight w:val="275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Тип</w:t>
            </w:r>
            <w:r w:rsidR="00971CEB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урока</w:t>
            </w:r>
          </w:p>
        </w:tc>
        <w:tc>
          <w:tcPr>
            <w:tcW w:w="12231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Урок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систематизации знаний</w:t>
            </w:r>
          </w:p>
        </w:tc>
      </w:tr>
      <w:tr w:rsidR="00754AE0" w:rsidRPr="00617689" w:rsidTr="00D12B15">
        <w:trPr>
          <w:trHeight w:val="275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Технология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79629C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построения</w:t>
            </w:r>
            <w:r w:rsidR="0079629C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урока</w:t>
            </w:r>
          </w:p>
        </w:tc>
        <w:tc>
          <w:tcPr>
            <w:tcW w:w="12231" w:type="dxa"/>
          </w:tcPr>
          <w:p w:rsidR="00754AE0" w:rsidRPr="00617689" w:rsidRDefault="00E16E98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 xml:space="preserve">Проблемное </w:t>
            </w:r>
            <w:r w:rsidR="0047628D" w:rsidRPr="00617689">
              <w:rPr>
                <w:sz w:val="24"/>
                <w:szCs w:val="24"/>
              </w:rPr>
              <w:t>обучение</w:t>
            </w:r>
            <w:r w:rsidRPr="00617689">
              <w:rPr>
                <w:sz w:val="24"/>
                <w:szCs w:val="24"/>
              </w:rPr>
              <w:t xml:space="preserve"> с использованием заданий по формированию функциональной грамотности</w:t>
            </w:r>
          </w:p>
        </w:tc>
      </w:tr>
      <w:tr w:rsidR="00754AE0" w:rsidRPr="00617689" w:rsidTr="00D12B15">
        <w:trPr>
          <w:trHeight w:val="275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Тема</w:t>
            </w:r>
            <w:r w:rsidR="00971CEB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урока</w:t>
            </w:r>
          </w:p>
        </w:tc>
        <w:tc>
          <w:tcPr>
            <w:tcW w:w="12231" w:type="dxa"/>
          </w:tcPr>
          <w:p w:rsidR="00754AE0" w:rsidRPr="00617689" w:rsidRDefault="00E16E98" w:rsidP="00971CEB">
            <w:pPr>
              <w:pStyle w:val="TableParagraph"/>
              <w:spacing w:line="360" w:lineRule="auto"/>
              <w:rPr>
                <w:sz w:val="24"/>
                <w:szCs w:val="24"/>
                <w:lang w:val="en-GB"/>
              </w:rPr>
            </w:pPr>
            <w:r w:rsidRPr="00617689">
              <w:rPr>
                <w:sz w:val="24"/>
                <w:szCs w:val="24"/>
              </w:rPr>
              <w:t>Вкусовые привычки/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  <w:lang w:val="en-GB"/>
              </w:rPr>
              <w:t>Eating habits</w:t>
            </w:r>
          </w:p>
        </w:tc>
      </w:tr>
      <w:tr w:rsidR="00754AE0" w:rsidRPr="00617689" w:rsidTr="00D12B15">
        <w:trPr>
          <w:trHeight w:val="553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Цель</w:t>
            </w:r>
          </w:p>
        </w:tc>
        <w:tc>
          <w:tcPr>
            <w:tcW w:w="12231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Формирование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коммуникативной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иноязычной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компетенции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учащихся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E16E98" w:rsidRPr="00617689">
              <w:rPr>
                <w:sz w:val="24"/>
                <w:szCs w:val="24"/>
              </w:rPr>
              <w:t>8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класса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рамках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изучения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темы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«</w:t>
            </w:r>
            <w:r w:rsidR="00E16E98" w:rsidRPr="00617689">
              <w:rPr>
                <w:sz w:val="24"/>
                <w:szCs w:val="24"/>
              </w:rPr>
              <w:t>Вкусовые привычки/</w:t>
            </w:r>
            <w:r w:rsidR="00E16E98" w:rsidRPr="00617689">
              <w:rPr>
                <w:sz w:val="24"/>
                <w:szCs w:val="24"/>
                <w:lang w:val="en-GB"/>
              </w:rPr>
              <w:t>Eating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E16E98" w:rsidRPr="00617689">
              <w:rPr>
                <w:sz w:val="24"/>
                <w:szCs w:val="24"/>
                <w:lang w:val="en-GB"/>
              </w:rPr>
              <w:t>habits</w:t>
            </w:r>
            <w:r w:rsidRPr="00617689">
              <w:rPr>
                <w:sz w:val="24"/>
                <w:szCs w:val="24"/>
              </w:rPr>
              <w:t>»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модуля</w:t>
            </w:r>
            <w:r w:rsidR="00E16E98" w:rsidRPr="00617689">
              <w:rPr>
                <w:spacing w:val="-3"/>
                <w:sz w:val="24"/>
                <w:szCs w:val="24"/>
              </w:rPr>
              <w:t>2</w:t>
            </w:r>
            <w:r w:rsidRPr="00617689">
              <w:rPr>
                <w:sz w:val="24"/>
                <w:szCs w:val="24"/>
              </w:rPr>
              <w:t>«</w:t>
            </w:r>
            <w:r w:rsidR="00E16E98" w:rsidRPr="00617689">
              <w:rPr>
                <w:sz w:val="24"/>
                <w:szCs w:val="24"/>
              </w:rPr>
              <w:t>Еда и покупки</w:t>
            </w:r>
            <w:r w:rsidRPr="00617689">
              <w:rPr>
                <w:sz w:val="24"/>
                <w:szCs w:val="24"/>
              </w:rPr>
              <w:t>»УМК«Английский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фокусе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(Spotlight)».</w:t>
            </w:r>
          </w:p>
        </w:tc>
      </w:tr>
      <w:tr w:rsidR="00754AE0" w:rsidRPr="00617689" w:rsidTr="00D12B15">
        <w:trPr>
          <w:trHeight w:val="1546"/>
        </w:trPr>
        <w:tc>
          <w:tcPr>
            <w:tcW w:w="3346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ind w:right="58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Планируемые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 xml:space="preserve"> результаты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урока</w:t>
            </w:r>
          </w:p>
        </w:tc>
        <w:tc>
          <w:tcPr>
            <w:tcW w:w="12231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В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рамках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формирования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иноязычной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коммуникативной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компетенции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учащиеся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концу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урока</w:t>
            </w:r>
          </w:p>
          <w:p w:rsidR="00754AE0" w:rsidRPr="00617689" w:rsidRDefault="0047628D" w:rsidP="00971CEB">
            <w:pPr>
              <w:pStyle w:val="TableParagraph"/>
              <w:spacing w:before="5" w:line="360" w:lineRule="auto"/>
              <w:rPr>
                <w:b/>
                <w:i/>
                <w:sz w:val="24"/>
                <w:szCs w:val="24"/>
              </w:rPr>
            </w:pPr>
            <w:r w:rsidRPr="00617689">
              <w:rPr>
                <w:b/>
                <w:i/>
                <w:sz w:val="24"/>
                <w:szCs w:val="24"/>
              </w:rPr>
              <w:t>(предметные):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повторят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лексику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по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теме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«</w:t>
            </w:r>
            <w:r w:rsidR="00E16E98" w:rsidRPr="00617689">
              <w:rPr>
                <w:sz w:val="24"/>
                <w:szCs w:val="24"/>
              </w:rPr>
              <w:t>Вкусовые привычки/</w:t>
            </w:r>
            <w:r w:rsidR="00E16E98" w:rsidRPr="00617689">
              <w:rPr>
                <w:sz w:val="24"/>
                <w:szCs w:val="24"/>
                <w:lang w:val="en-GB"/>
              </w:rPr>
              <w:t>Eating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E16E98" w:rsidRPr="00617689">
              <w:rPr>
                <w:sz w:val="24"/>
                <w:szCs w:val="24"/>
                <w:lang w:val="en-GB"/>
              </w:rPr>
              <w:t>habits</w:t>
            </w:r>
            <w:r w:rsidRPr="00617689">
              <w:rPr>
                <w:sz w:val="24"/>
                <w:szCs w:val="24"/>
              </w:rPr>
              <w:t>»,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активизируют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речи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употребление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тематической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лексики,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смогут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совершенствовать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лексические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грамматические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навыки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умения,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научатся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читать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текст</w:t>
            </w:r>
            <w:r w:rsidR="001C2E45" w:rsidRPr="00617689">
              <w:rPr>
                <w:sz w:val="24"/>
                <w:szCs w:val="24"/>
              </w:rPr>
              <w:t>, (фрагменты текста)</w:t>
            </w:r>
            <w:r w:rsidRPr="00617689">
              <w:rPr>
                <w:sz w:val="24"/>
                <w:szCs w:val="24"/>
              </w:rPr>
              <w:t>,осуществляя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поиск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необходимой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информации,</w:t>
            </w:r>
            <w:r w:rsidR="001C2E45" w:rsidRPr="00617689">
              <w:rPr>
                <w:sz w:val="24"/>
                <w:szCs w:val="24"/>
              </w:rPr>
              <w:t xml:space="preserve"> использовать извлеченную информацию для решения поставленной задачи; 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получат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возможность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составить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1C2E45" w:rsidRPr="00617689">
              <w:rPr>
                <w:sz w:val="24"/>
                <w:szCs w:val="24"/>
              </w:rPr>
              <w:t xml:space="preserve">список покупок для приготовления </w:t>
            </w:r>
            <w:r w:rsidR="00FD01D8" w:rsidRPr="00617689">
              <w:rPr>
                <w:sz w:val="24"/>
                <w:szCs w:val="24"/>
              </w:rPr>
              <w:t>блюда</w:t>
            </w:r>
            <w:r w:rsidRPr="00617689">
              <w:rPr>
                <w:sz w:val="24"/>
                <w:szCs w:val="24"/>
              </w:rPr>
              <w:t>;</w:t>
            </w:r>
          </w:p>
          <w:p w:rsidR="00754AE0" w:rsidRPr="00617689" w:rsidRDefault="0047628D" w:rsidP="00971CEB">
            <w:pPr>
              <w:pStyle w:val="TableParagraph"/>
              <w:spacing w:before="4" w:line="360" w:lineRule="auto"/>
              <w:rPr>
                <w:b/>
                <w:i/>
                <w:sz w:val="24"/>
                <w:szCs w:val="24"/>
              </w:rPr>
            </w:pPr>
            <w:r w:rsidRPr="00617689">
              <w:rPr>
                <w:b/>
                <w:i/>
                <w:sz w:val="24"/>
                <w:szCs w:val="24"/>
              </w:rPr>
              <w:t>(метапредметные):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смогут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развивать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языковую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догадку,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слухо-произносительные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навыки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умения,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before="1" w:line="360" w:lineRule="auto"/>
              <w:ind w:right="99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смогут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развить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память,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мышление,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образное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восприятие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воображение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средствами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презентации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при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1C2E45" w:rsidRPr="00617689">
              <w:rPr>
                <w:sz w:val="24"/>
                <w:szCs w:val="24"/>
              </w:rPr>
              <w:t xml:space="preserve">работе с </w:t>
            </w:r>
            <w:r w:rsidR="001C2E45" w:rsidRPr="00617689">
              <w:rPr>
                <w:sz w:val="24"/>
                <w:szCs w:val="24"/>
              </w:rPr>
              <w:lastRenderedPageBreak/>
              <w:t>текстом</w:t>
            </w:r>
            <w:r w:rsidRPr="00617689">
              <w:rPr>
                <w:sz w:val="24"/>
                <w:szCs w:val="24"/>
              </w:rPr>
              <w:t>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before="2"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научатся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1C2E45" w:rsidRPr="00617689">
              <w:rPr>
                <w:sz w:val="24"/>
                <w:szCs w:val="24"/>
              </w:rPr>
              <w:t>считать количество продуктов по рецепту</w:t>
            </w:r>
            <w:r w:rsidRPr="00617689">
              <w:rPr>
                <w:sz w:val="24"/>
                <w:szCs w:val="24"/>
              </w:rPr>
              <w:t>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смогут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ответить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на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вопросы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1C2E45" w:rsidRPr="00617689">
              <w:rPr>
                <w:sz w:val="24"/>
                <w:szCs w:val="24"/>
              </w:rPr>
              <w:t>в коммуникативной ситуации «Покупка продуктов»</w:t>
            </w:r>
            <w:r w:rsidRPr="00617689">
              <w:rPr>
                <w:sz w:val="24"/>
                <w:szCs w:val="24"/>
              </w:rPr>
              <w:t>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научатся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="001C2E45" w:rsidRPr="00617689">
              <w:rPr>
                <w:sz w:val="24"/>
                <w:szCs w:val="24"/>
              </w:rPr>
              <w:t xml:space="preserve">логически определять этап приготовления </w:t>
            </w:r>
            <w:r w:rsidR="00FD01D8" w:rsidRPr="00617689">
              <w:rPr>
                <w:sz w:val="24"/>
                <w:szCs w:val="24"/>
              </w:rPr>
              <w:t>блюда</w:t>
            </w:r>
            <w:r w:rsidRPr="00617689">
              <w:rPr>
                <w:sz w:val="24"/>
                <w:szCs w:val="24"/>
              </w:rPr>
              <w:t>,</w:t>
            </w:r>
            <w:r w:rsidR="001C2E45" w:rsidRPr="00617689">
              <w:rPr>
                <w:sz w:val="24"/>
                <w:szCs w:val="24"/>
              </w:rPr>
              <w:t xml:space="preserve"> составлять рецепт, опираясь на собственный опыт,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before="2"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смогут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осуществлять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образовательное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взаимодействие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учителем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</w:t>
            </w:r>
            <w:r w:rsidR="00971CEB" w:rsidRPr="00617689">
              <w:rPr>
                <w:sz w:val="24"/>
                <w:szCs w:val="24"/>
              </w:rPr>
              <w:t xml:space="preserve"> одноклассниками</w:t>
            </w:r>
            <w:r w:rsidRPr="00617689">
              <w:rPr>
                <w:sz w:val="24"/>
                <w:szCs w:val="24"/>
              </w:rPr>
              <w:t>,</w:t>
            </w:r>
          </w:p>
          <w:p w:rsidR="00754AE0" w:rsidRPr="00617689" w:rsidRDefault="0047628D" w:rsidP="00971CEB">
            <w:pPr>
              <w:pStyle w:val="TableParagraph"/>
              <w:numPr>
                <w:ilvl w:val="0"/>
                <w:numId w:val="4"/>
              </w:numPr>
              <w:tabs>
                <w:tab w:val="left" w:pos="465"/>
                <w:tab w:val="left" w:pos="466"/>
              </w:tabs>
              <w:spacing w:line="360" w:lineRule="auto"/>
              <w:ind w:hanging="361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смогут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оценить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свою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самостоятельную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и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групповую</w:t>
            </w:r>
            <w:r w:rsidR="00971CEB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работу.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В рамках формирования кооперативной компетенции учащиеся (</w:t>
            </w:r>
            <w:r w:rsidRPr="00617689">
              <w:rPr>
                <w:b/>
                <w:sz w:val="24"/>
                <w:szCs w:val="24"/>
              </w:rPr>
              <w:t>личностные</w:t>
            </w:r>
            <w:r w:rsidRPr="00617689">
              <w:rPr>
                <w:sz w:val="24"/>
                <w:szCs w:val="24"/>
              </w:rPr>
              <w:t>):</w:t>
            </w:r>
          </w:p>
          <w:p w:rsidR="001C2E45" w:rsidRPr="00617689" w:rsidRDefault="001C2E45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- смогут развивать представление о здоровом питании</w:t>
            </w:r>
            <w:r w:rsidR="00A35B68" w:rsidRPr="00617689">
              <w:rPr>
                <w:sz w:val="24"/>
                <w:szCs w:val="24"/>
              </w:rPr>
              <w:t>,</w:t>
            </w:r>
          </w:p>
          <w:p w:rsidR="00A35B68" w:rsidRPr="00617689" w:rsidRDefault="001C2E45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- проанализируют свои пищевые привычки</w:t>
            </w:r>
            <w:r w:rsidR="00A35B68" w:rsidRPr="00617689">
              <w:rPr>
                <w:sz w:val="24"/>
                <w:szCs w:val="24"/>
              </w:rPr>
              <w:t>,</w:t>
            </w:r>
          </w:p>
          <w:p w:rsidR="00A35B68" w:rsidRPr="00617689" w:rsidRDefault="00A35B68" w:rsidP="00971CE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 xml:space="preserve">  - научатся сотрудничать в группах и самостоятельно выполнять задания,</w:t>
            </w:r>
          </w:p>
          <w:p w:rsidR="00A35B68" w:rsidRPr="00617689" w:rsidRDefault="00A35B68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- осознают необходимость изучения лексики по теме,</w:t>
            </w:r>
          </w:p>
          <w:p w:rsidR="00A35B68" w:rsidRPr="00617689" w:rsidRDefault="00A35B68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- смогут проявить старание, трудолюбие и любознательность.</w:t>
            </w:r>
          </w:p>
        </w:tc>
      </w:tr>
    </w:tbl>
    <w:tbl>
      <w:tblPr>
        <w:tblStyle w:val="TableNormal"/>
        <w:tblpPr w:leftFromText="180" w:rightFromText="180" w:vertAnchor="text" w:horzAnchor="margin" w:tblpY="-3426"/>
        <w:tblW w:w="15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936"/>
        <w:gridCol w:w="5658"/>
        <w:gridCol w:w="3898"/>
        <w:gridCol w:w="2979"/>
      </w:tblGrid>
      <w:tr w:rsidR="00D12B15" w:rsidRPr="00617689" w:rsidTr="00617689">
        <w:trPr>
          <w:trHeight w:val="878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tabs>
                <w:tab w:val="left" w:pos="465"/>
                <w:tab w:val="left" w:pos="466"/>
              </w:tabs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D12B15" w:rsidRPr="00617689" w:rsidTr="00617689">
        <w:trPr>
          <w:trHeight w:val="275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Межпредметные связи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Технология, литература, английский язык</w:t>
            </w:r>
          </w:p>
        </w:tc>
      </w:tr>
      <w:tr w:rsidR="00D12B15" w:rsidRPr="00617689" w:rsidTr="00617689">
        <w:trPr>
          <w:trHeight w:val="1106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ПознавательныеУУД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ind w:right="102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Умения пользоваться словарём и учебником, поиски выделение необходимой информации для составления рецепта, описания этапа приготовления десерта, осознанное и произвольное построение речевого высказывания в устной и письменной форме; выбор наиболее эффективных грамматических способов решения задач коммуникации, извлечение необходимой информации из прочитанного предложения для решения учебной и бытовой задачи.</w:t>
            </w:r>
          </w:p>
        </w:tc>
      </w:tr>
      <w:tr w:rsidR="00D12B15" w:rsidRPr="00617689" w:rsidTr="00617689">
        <w:trPr>
          <w:trHeight w:val="916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ЛичностныеУУД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Знания о порядке описания своих действий, мотивация к обучению; оценивание усваиваемого содержания учебного материала; определение ролей и правил работы в группах; установление связи между целью деятельности и ее результатами.</w:t>
            </w:r>
          </w:p>
        </w:tc>
      </w:tr>
      <w:tr w:rsidR="00D12B15" w:rsidRPr="00617689" w:rsidTr="00617689">
        <w:trPr>
          <w:trHeight w:val="892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РегулятивныеУУД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ind w:right="156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Умения целеполагания, планирования, самонаблюдения, самоконтроля и самооценки, проявление познавательной инициативы в учебном сотрудничестве; умение принимать и сохранять учебную цель и задачу, планировать их реализацию; умение оценивать результат совместной и собственной деятельности и осуществлять её рефлексию.</w:t>
            </w:r>
          </w:p>
        </w:tc>
      </w:tr>
      <w:tr w:rsidR="00D12B15" w:rsidRPr="00617689" w:rsidTr="00617689">
        <w:trPr>
          <w:trHeight w:val="834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КоммуникативныеУУД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Умения полно и точно выражать свои мысли в соответствии с планом, задачами и условиями коммуникативной ситуации, умения работать в паре и группе; умение слушать и вступать в диалог, участвовать в коллективном обсуждении,</w:t>
            </w:r>
          </w:p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работать совместно и строить продуктивное взаимодействие.</w:t>
            </w:r>
          </w:p>
        </w:tc>
      </w:tr>
      <w:tr w:rsidR="00D12B15" w:rsidRPr="00617689" w:rsidTr="00617689">
        <w:trPr>
          <w:trHeight w:val="275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Формы работы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Индивидуальная, групповая, фронтальная(IW, GW,CW).</w:t>
            </w:r>
          </w:p>
        </w:tc>
      </w:tr>
      <w:tr w:rsidR="00D12B15" w:rsidRPr="00617689" w:rsidTr="00617689">
        <w:trPr>
          <w:trHeight w:val="552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Языковой материал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GB"/>
              </w:rPr>
              <w:t>Pinch</w:t>
            </w:r>
            <w:r w:rsidRPr="00617689">
              <w:rPr>
                <w:sz w:val="24"/>
                <w:szCs w:val="24"/>
                <w:lang w:val="en-US"/>
              </w:rPr>
              <w:t xml:space="preserve">, </w:t>
            </w:r>
            <w:r w:rsidRPr="00617689">
              <w:rPr>
                <w:sz w:val="24"/>
                <w:szCs w:val="24"/>
                <w:lang w:val="en-GB"/>
              </w:rPr>
              <w:t>bar</w:t>
            </w:r>
            <w:r w:rsidRPr="00617689">
              <w:rPr>
                <w:sz w:val="24"/>
                <w:szCs w:val="24"/>
                <w:lang w:val="en-US"/>
              </w:rPr>
              <w:t xml:space="preserve">, </w:t>
            </w:r>
            <w:r w:rsidRPr="00617689">
              <w:rPr>
                <w:sz w:val="24"/>
                <w:szCs w:val="24"/>
                <w:lang w:val="en-GB"/>
              </w:rPr>
              <w:t>teaspoon</w:t>
            </w:r>
            <w:r w:rsidRPr="00617689">
              <w:rPr>
                <w:sz w:val="24"/>
                <w:szCs w:val="24"/>
                <w:lang w:val="en-US"/>
              </w:rPr>
              <w:t xml:space="preserve">, </w:t>
            </w:r>
            <w:r w:rsidRPr="00617689">
              <w:rPr>
                <w:sz w:val="24"/>
                <w:szCs w:val="24"/>
                <w:lang w:val="en-GB"/>
              </w:rPr>
              <w:t>loaf</w:t>
            </w:r>
            <w:r w:rsidRPr="00617689">
              <w:rPr>
                <w:sz w:val="24"/>
                <w:szCs w:val="24"/>
                <w:lang w:val="en-US"/>
              </w:rPr>
              <w:t xml:space="preserve">, </w:t>
            </w:r>
            <w:r w:rsidRPr="00617689">
              <w:rPr>
                <w:sz w:val="24"/>
                <w:szCs w:val="24"/>
                <w:lang w:val="en-GB"/>
              </w:rPr>
              <w:t>slice</w:t>
            </w:r>
            <w:r w:rsidRPr="00617689">
              <w:rPr>
                <w:sz w:val="24"/>
                <w:szCs w:val="24"/>
                <w:lang w:val="en-US"/>
              </w:rPr>
              <w:t xml:space="preserve">, </w:t>
            </w:r>
            <w:r w:rsidRPr="00617689">
              <w:rPr>
                <w:sz w:val="24"/>
                <w:szCs w:val="24"/>
                <w:lang w:val="en-GB"/>
              </w:rPr>
              <w:t>litre</w:t>
            </w:r>
            <w:r w:rsidRPr="00617689">
              <w:rPr>
                <w:sz w:val="24"/>
                <w:szCs w:val="24"/>
                <w:lang w:val="en-US"/>
              </w:rPr>
              <w:t>, peel, pour, chop, grate, beat.</w:t>
            </w:r>
          </w:p>
        </w:tc>
      </w:tr>
      <w:tr w:rsidR="00D12B15" w:rsidRPr="00617689" w:rsidTr="00617689">
        <w:trPr>
          <w:trHeight w:val="827"/>
        </w:trPr>
        <w:tc>
          <w:tcPr>
            <w:tcW w:w="3346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2535" w:type="dxa"/>
            <w:gridSpan w:val="3"/>
          </w:tcPr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Учебник, рабочая тетрадь по предмету, интерактивная доска/экран, мультимедийный  проектор, лист оценивания (для групп, для учителя, для самооценки, итоговый).</w:t>
            </w:r>
          </w:p>
          <w:p w:rsidR="00D12B15" w:rsidRPr="00617689" w:rsidRDefault="00D12B15" w:rsidP="00D12B15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.</w:t>
            </w:r>
          </w:p>
        </w:tc>
      </w:tr>
      <w:tr w:rsidR="00D12B15" w:rsidRPr="00617689" w:rsidTr="00617689">
        <w:trPr>
          <w:trHeight w:val="741"/>
        </w:trPr>
        <w:tc>
          <w:tcPr>
            <w:tcW w:w="15881" w:type="dxa"/>
            <w:gridSpan w:val="5"/>
          </w:tcPr>
          <w:p w:rsidR="00D12B15" w:rsidRPr="00617689" w:rsidRDefault="00D12B15" w:rsidP="00D12B15">
            <w:pPr>
              <w:pStyle w:val="TableParagraph"/>
              <w:spacing w:before="8" w:line="360" w:lineRule="auto"/>
              <w:ind w:left="0"/>
              <w:rPr>
                <w:b/>
                <w:sz w:val="24"/>
                <w:szCs w:val="24"/>
              </w:rPr>
            </w:pPr>
          </w:p>
          <w:p w:rsidR="00D12B15" w:rsidRPr="00617689" w:rsidRDefault="00D12B15" w:rsidP="00D12B15">
            <w:pPr>
              <w:pStyle w:val="TableParagraph"/>
              <w:spacing w:line="360" w:lineRule="auto"/>
              <w:ind w:right="6941"/>
              <w:jc w:val="center"/>
              <w:rPr>
                <w:b/>
                <w:sz w:val="24"/>
                <w:szCs w:val="24"/>
              </w:rPr>
            </w:pPr>
            <w:r w:rsidRPr="00617689">
              <w:rPr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617689">
              <w:rPr>
                <w:b/>
                <w:sz w:val="24"/>
                <w:szCs w:val="24"/>
              </w:rPr>
              <w:t>Ход урока</w:t>
            </w:r>
          </w:p>
        </w:tc>
      </w:tr>
      <w:tr w:rsidR="00D12B15" w:rsidRPr="00617689" w:rsidTr="00617689">
        <w:trPr>
          <w:trHeight w:val="797"/>
        </w:trPr>
        <w:tc>
          <w:tcPr>
            <w:tcW w:w="2410" w:type="dxa"/>
          </w:tcPr>
          <w:p w:rsidR="00D12B15" w:rsidRPr="00617689" w:rsidRDefault="00D12B15" w:rsidP="00D12B15">
            <w:pPr>
              <w:pStyle w:val="TableParagraph"/>
              <w:spacing w:line="360" w:lineRule="auto"/>
              <w:ind w:left="463"/>
              <w:rPr>
                <w:b/>
                <w:sz w:val="24"/>
                <w:szCs w:val="24"/>
              </w:rPr>
            </w:pPr>
            <w:r w:rsidRPr="00617689">
              <w:rPr>
                <w:b/>
                <w:sz w:val="24"/>
                <w:szCs w:val="24"/>
              </w:rPr>
              <w:lastRenderedPageBreak/>
              <w:t>Этапы</w:t>
            </w:r>
            <w:r w:rsidRPr="00617689">
              <w:rPr>
                <w:b/>
                <w:sz w:val="24"/>
                <w:szCs w:val="24"/>
              </w:rPr>
              <w:t xml:space="preserve"> </w:t>
            </w:r>
            <w:r w:rsidRPr="00617689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6594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ind w:left="2057" w:right="2048"/>
              <w:jc w:val="center"/>
              <w:rPr>
                <w:b/>
                <w:sz w:val="24"/>
                <w:szCs w:val="24"/>
              </w:rPr>
            </w:pPr>
            <w:r w:rsidRPr="00617689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98" w:type="dxa"/>
          </w:tcPr>
          <w:p w:rsidR="00D12B15" w:rsidRPr="00617689" w:rsidRDefault="00D12B15" w:rsidP="00D12B15">
            <w:pPr>
              <w:pStyle w:val="TableParagraph"/>
              <w:spacing w:line="360" w:lineRule="auto"/>
              <w:ind w:left="633"/>
              <w:rPr>
                <w:b/>
                <w:sz w:val="24"/>
                <w:szCs w:val="24"/>
              </w:rPr>
            </w:pPr>
            <w:r w:rsidRPr="00617689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979" w:type="dxa"/>
          </w:tcPr>
          <w:p w:rsidR="00D12B15" w:rsidRPr="00617689" w:rsidRDefault="00D12B15" w:rsidP="00D12B15">
            <w:pPr>
              <w:pStyle w:val="TableParagraph"/>
              <w:spacing w:line="360" w:lineRule="auto"/>
              <w:ind w:left="167"/>
              <w:rPr>
                <w:b/>
                <w:sz w:val="24"/>
                <w:szCs w:val="24"/>
              </w:rPr>
            </w:pPr>
            <w:r w:rsidRPr="00617689">
              <w:rPr>
                <w:b/>
                <w:sz w:val="24"/>
                <w:szCs w:val="24"/>
              </w:rPr>
              <w:t>Формируемые УУД</w:t>
            </w:r>
          </w:p>
        </w:tc>
      </w:tr>
      <w:tr w:rsidR="00D12B15" w:rsidRPr="00617689" w:rsidTr="00617689">
        <w:trPr>
          <w:trHeight w:val="1381"/>
        </w:trPr>
        <w:tc>
          <w:tcPr>
            <w:tcW w:w="2410" w:type="dxa"/>
          </w:tcPr>
          <w:p w:rsidR="00D12B15" w:rsidRPr="00617689" w:rsidRDefault="00D12B15" w:rsidP="00D12B15">
            <w:pPr>
              <w:pStyle w:val="TableParagraph"/>
              <w:spacing w:line="360" w:lineRule="auto"/>
              <w:ind w:right="271"/>
              <w:rPr>
                <w:sz w:val="24"/>
                <w:szCs w:val="24"/>
              </w:rPr>
            </w:pPr>
            <w:r w:rsidRPr="00617689">
              <w:rPr>
                <w:b/>
                <w:color w:val="221F1F"/>
                <w:sz w:val="24"/>
                <w:szCs w:val="24"/>
              </w:rPr>
              <w:t xml:space="preserve">1. Мотивация </w:t>
            </w:r>
            <w:r w:rsidRPr="00617689">
              <w:rPr>
                <w:b/>
                <w:color w:val="221F1F"/>
                <w:spacing w:val="-1"/>
                <w:sz w:val="24"/>
                <w:szCs w:val="24"/>
              </w:rPr>
              <w:t xml:space="preserve">(самоопределение) </w:t>
            </w:r>
            <w:r w:rsidRPr="00617689">
              <w:rPr>
                <w:b/>
                <w:color w:val="221F1F"/>
                <w:sz w:val="24"/>
                <w:szCs w:val="24"/>
              </w:rPr>
              <w:t>к учебной деятельности</w:t>
            </w:r>
            <w:r w:rsidRPr="00617689">
              <w:rPr>
                <w:color w:val="221F1F"/>
                <w:sz w:val="24"/>
                <w:szCs w:val="24"/>
              </w:rPr>
              <w:t>.</w:t>
            </w:r>
          </w:p>
          <w:p w:rsidR="00D12B15" w:rsidRPr="00617689" w:rsidRDefault="00D12B15" w:rsidP="00D12B15">
            <w:pPr>
              <w:pStyle w:val="TableParagraph"/>
              <w:spacing w:before="2" w:line="360" w:lineRule="auto"/>
              <w:ind w:left="890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2мин</w:t>
            </w:r>
          </w:p>
        </w:tc>
        <w:tc>
          <w:tcPr>
            <w:tcW w:w="6594" w:type="dxa"/>
            <w:gridSpan w:val="2"/>
          </w:tcPr>
          <w:p w:rsidR="00D12B15" w:rsidRPr="00617689" w:rsidRDefault="00D12B15" w:rsidP="00D12B1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US"/>
              </w:rPr>
              <w:t>T:</w:t>
            </w:r>
            <w:r w:rsidRPr="00617689">
              <w:rPr>
                <w:sz w:val="24"/>
                <w:szCs w:val="24"/>
                <w:lang w:val="en-GB"/>
              </w:rPr>
              <w:t>What a nice smell</w:t>
            </w:r>
            <w:r w:rsidRPr="00617689">
              <w:rPr>
                <w:sz w:val="24"/>
                <w:szCs w:val="24"/>
                <w:lang w:val="en-US"/>
              </w:rPr>
              <w:t xml:space="preserve">! It seemed like my favourite food! </w:t>
            </w:r>
          </w:p>
          <w:p w:rsidR="00D12B15" w:rsidRPr="00617689" w:rsidRDefault="00D12B15" w:rsidP="00D12B15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D12B15" w:rsidRPr="00617689" w:rsidRDefault="00D12B15" w:rsidP="00D12B15">
            <w:pPr>
              <w:pStyle w:val="TableParagraph"/>
              <w:spacing w:line="360" w:lineRule="auto"/>
              <w:ind w:left="107" w:right="500"/>
              <w:rPr>
                <w:color w:val="221F1F"/>
                <w:sz w:val="24"/>
                <w:szCs w:val="24"/>
                <w:lang w:val="en-US"/>
              </w:rPr>
            </w:pPr>
            <w:r w:rsidRPr="00617689">
              <w:rPr>
                <w:color w:val="221F1F"/>
                <w:sz w:val="24"/>
                <w:szCs w:val="24"/>
                <w:lang w:val="en-US"/>
              </w:rPr>
              <w:t>T:</w:t>
            </w:r>
            <w:r w:rsidRPr="00617689">
              <w:rPr>
                <w:color w:val="221F1F"/>
                <w:spacing w:val="-2"/>
                <w:sz w:val="24"/>
                <w:szCs w:val="24"/>
                <w:lang w:val="en-GB"/>
              </w:rPr>
              <w:t xml:space="preserve">Please,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close your eyes. Guess by the smell our theme today.</w:t>
            </w:r>
          </w:p>
          <w:p w:rsidR="00D12B15" w:rsidRPr="00617689" w:rsidRDefault="00D12B15" w:rsidP="00D12B15">
            <w:pPr>
              <w:pStyle w:val="TableParagraph"/>
              <w:spacing w:line="360" w:lineRule="auto"/>
              <w:ind w:left="107" w:right="500"/>
              <w:rPr>
                <w:color w:val="221F1F"/>
                <w:sz w:val="24"/>
                <w:szCs w:val="24"/>
                <w:lang w:val="en-US"/>
              </w:rPr>
            </w:pPr>
            <w:r w:rsidRPr="00617689">
              <w:rPr>
                <w:color w:val="221F1F"/>
                <w:sz w:val="24"/>
                <w:szCs w:val="24"/>
                <w:lang w:val="en-US"/>
              </w:rPr>
              <w:t>T: Now we are working in group and with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presentation.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We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need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to divide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into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2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groups.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Are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you</w:t>
            </w:r>
            <w:r w:rsidR="00617689" w:rsidRPr="00617689">
              <w:rPr>
                <w:color w:val="221F1F"/>
                <w:sz w:val="24"/>
                <w:szCs w:val="24"/>
                <w:lang w:val="en-US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  <w:lang w:val="en-US"/>
              </w:rPr>
              <w:t>ready?</w:t>
            </w:r>
          </w:p>
        </w:tc>
        <w:tc>
          <w:tcPr>
            <w:tcW w:w="3898" w:type="dxa"/>
          </w:tcPr>
          <w:p w:rsidR="00D12B15" w:rsidRPr="00617689" w:rsidRDefault="00D12B15" w:rsidP="00D12B15">
            <w:pPr>
              <w:pStyle w:val="TableParagraph"/>
              <w:spacing w:line="360" w:lineRule="auto"/>
              <w:ind w:left="107" w:right="319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Учитель мимикой показывает, что чувствует приятный запах.</w:t>
            </w:r>
          </w:p>
          <w:p w:rsidR="00D12B15" w:rsidRPr="00617689" w:rsidRDefault="00D12B15" w:rsidP="00D12B15">
            <w:pPr>
              <w:pStyle w:val="TableParagraph"/>
              <w:spacing w:line="360" w:lineRule="auto"/>
              <w:ind w:left="107" w:right="319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US"/>
              </w:rPr>
              <w:t>S1:Food, dessert</w:t>
            </w:r>
          </w:p>
          <w:p w:rsidR="00D12B15" w:rsidRPr="00617689" w:rsidRDefault="00D12B15" w:rsidP="00D12B15">
            <w:pPr>
              <w:pStyle w:val="TableParagraph"/>
              <w:spacing w:before="3" w:line="360" w:lineRule="auto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D12B15" w:rsidRPr="00617689" w:rsidRDefault="00D12B15" w:rsidP="00D12B15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US"/>
              </w:rPr>
              <w:t>S:Yes, we</w:t>
            </w:r>
            <w:r w:rsidR="00617689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  <w:lang w:val="en-US"/>
              </w:rPr>
              <w:t>are.</w:t>
            </w:r>
          </w:p>
        </w:tc>
        <w:tc>
          <w:tcPr>
            <w:tcW w:w="2979" w:type="dxa"/>
          </w:tcPr>
          <w:p w:rsidR="00D12B15" w:rsidRPr="00617689" w:rsidRDefault="00D12B15" w:rsidP="00D12B15">
            <w:pPr>
              <w:pStyle w:val="TableParagraph"/>
              <w:spacing w:line="360" w:lineRule="auto"/>
              <w:ind w:right="388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Регулятивные</w:t>
            </w:r>
            <w:r w:rsidR="00617689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УУД</w:t>
            </w:r>
            <w:r w:rsidR="00617689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Коммуникативные</w:t>
            </w:r>
            <w:r w:rsidR="00617689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УУД</w:t>
            </w:r>
          </w:p>
          <w:p w:rsidR="00D12B15" w:rsidRPr="00617689" w:rsidRDefault="00D12B15" w:rsidP="00D12B15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Личностные</w:t>
            </w:r>
            <w:r w:rsidR="00617689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УУД</w:t>
            </w:r>
          </w:p>
        </w:tc>
      </w:tr>
    </w:tbl>
    <w:p w:rsidR="00754AE0" w:rsidRPr="00617689" w:rsidRDefault="00754AE0" w:rsidP="00971CEB">
      <w:pPr>
        <w:spacing w:line="360" w:lineRule="auto"/>
        <w:rPr>
          <w:sz w:val="24"/>
          <w:szCs w:val="24"/>
        </w:rPr>
        <w:sectPr w:rsidR="00754AE0" w:rsidRPr="00617689">
          <w:footerReference w:type="default" r:id="rId7"/>
          <w:type w:val="continuous"/>
          <w:pgSz w:w="16840" w:h="11910" w:orient="landscape"/>
          <w:pgMar w:top="480" w:right="680" w:bottom="1060" w:left="480" w:header="720" w:footer="879" w:gutter="0"/>
          <w:pgNumType w:start="1"/>
          <w:cols w:space="720"/>
        </w:sectPr>
      </w:pPr>
    </w:p>
    <w:tbl>
      <w:tblPr>
        <w:tblStyle w:val="TableNormal"/>
        <w:tblW w:w="15860" w:type="dxa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594"/>
        <w:gridCol w:w="4588"/>
        <w:gridCol w:w="2268"/>
      </w:tblGrid>
      <w:tr w:rsidR="00754AE0" w:rsidRPr="00617689" w:rsidTr="005E5709">
        <w:trPr>
          <w:trHeight w:val="10195"/>
        </w:trPr>
        <w:tc>
          <w:tcPr>
            <w:tcW w:w="2410" w:type="dxa"/>
          </w:tcPr>
          <w:p w:rsidR="00754AE0" w:rsidRPr="00617689" w:rsidRDefault="0047628D" w:rsidP="005E5709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  <w:r w:rsidRPr="00617689">
              <w:rPr>
                <w:b/>
                <w:color w:val="221F1F"/>
                <w:sz w:val="24"/>
                <w:szCs w:val="24"/>
              </w:rPr>
              <w:lastRenderedPageBreak/>
              <w:t>2.Актуализация</w:t>
            </w:r>
            <w:r w:rsidR="00C4203A" w:rsidRPr="00617689">
              <w:rPr>
                <w:b/>
                <w:color w:val="221F1F"/>
                <w:sz w:val="24"/>
                <w:szCs w:val="24"/>
              </w:rPr>
              <w:t xml:space="preserve"> </w:t>
            </w:r>
            <w:r w:rsidR="00497E8B" w:rsidRPr="00617689">
              <w:rPr>
                <w:b/>
                <w:color w:val="221F1F"/>
                <w:sz w:val="24"/>
                <w:szCs w:val="24"/>
              </w:rPr>
              <w:t xml:space="preserve"> и закрепление </w:t>
            </w:r>
          </w:p>
          <w:p w:rsidR="00497E8B" w:rsidRPr="00617689" w:rsidRDefault="00497E8B" w:rsidP="005E5709">
            <w:pPr>
              <w:pStyle w:val="TableParagraph"/>
              <w:spacing w:line="360" w:lineRule="auto"/>
              <w:ind w:right="171"/>
              <w:rPr>
                <w:b/>
                <w:color w:val="221F1F"/>
                <w:sz w:val="24"/>
                <w:szCs w:val="24"/>
              </w:rPr>
            </w:pPr>
            <w:r w:rsidRPr="00617689">
              <w:rPr>
                <w:b/>
                <w:color w:val="221F1F"/>
                <w:sz w:val="24"/>
                <w:szCs w:val="24"/>
              </w:rPr>
              <w:t>Знаний.</w:t>
            </w:r>
          </w:p>
          <w:p w:rsidR="00497E8B" w:rsidRPr="00617689" w:rsidRDefault="00497E8B" w:rsidP="005E5709">
            <w:pPr>
              <w:pStyle w:val="TableParagraph"/>
              <w:spacing w:line="360" w:lineRule="auto"/>
              <w:ind w:right="171"/>
              <w:rPr>
                <w:b/>
                <w:color w:val="221F1F"/>
                <w:sz w:val="24"/>
                <w:szCs w:val="24"/>
              </w:rPr>
            </w:pPr>
            <w:r w:rsidRPr="00617689">
              <w:rPr>
                <w:b/>
                <w:color w:val="221F1F"/>
                <w:sz w:val="24"/>
                <w:szCs w:val="24"/>
              </w:rPr>
              <w:t>Индивидуальная</w:t>
            </w:r>
            <w:r w:rsidR="00C4203A" w:rsidRPr="00617689">
              <w:rPr>
                <w:b/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b/>
                <w:color w:val="221F1F"/>
                <w:sz w:val="24"/>
                <w:szCs w:val="24"/>
              </w:rPr>
              <w:t xml:space="preserve"> работа.</w:t>
            </w:r>
          </w:p>
          <w:p w:rsidR="00754AE0" w:rsidRPr="00617689" w:rsidRDefault="0047628D" w:rsidP="005E5709">
            <w:pPr>
              <w:pStyle w:val="TableParagraph"/>
              <w:spacing w:before="2" w:line="360" w:lineRule="auto"/>
              <w:ind w:right="114"/>
              <w:rPr>
                <w:sz w:val="24"/>
                <w:szCs w:val="24"/>
              </w:rPr>
            </w:pPr>
            <w:r w:rsidRPr="00617689">
              <w:rPr>
                <w:b/>
                <w:color w:val="221F1F"/>
                <w:sz w:val="24"/>
                <w:szCs w:val="24"/>
              </w:rPr>
              <w:t>Деление на группы.</w:t>
            </w:r>
            <w:r w:rsidR="00991021" w:rsidRPr="00617689">
              <w:rPr>
                <w:color w:val="221F1F"/>
                <w:sz w:val="24"/>
                <w:szCs w:val="24"/>
              </w:rPr>
              <w:t>15</w:t>
            </w:r>
            <w:r w:rsidRPr="00617689">
              <w:rPr>
                <w:color w:val="221F1F"/>
                <w:sz w:val="24"/>
                <w:szCs w:val="24"/>
              </w:rPr>
              <w:t>мин</w:t>
            </w:r>
          </w:p>
          <w:p w:rsidR="00754AE0" w:rsidRPr="00617689" w:rsidRDefault="0047628D" w:rsidP="005E5709">
            <w:pPr>
              <w:pStyle w:val="TableParagraph"/>
              <w:spacing w:before="5"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CW,IW</w:t>
            </w:r>
          </w:p>
        </w:tc>
        <w:tc>
          <w:tcPr>
            <w:tcW w:w="6594" w:type="dxa"/>
          </w:tcPr>
          <w:p w:rsidR="006D0053" w:rsidRPr="00617689" w:rsidRDefault="006D0053" w:rsidP="00971CEB">
            <w:pPr>
              <w:pStyle w:val="TableParagraph"/>
              <w:spacing w:line="360" w:lineRule="auto"/>
              <w:ind w:left="107" w:right="114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GB"/>
              </w:rPr>
              <w:t>T: L</w:t>
            </w:r>
            <w:r w:rsidRPr="00617689">
              <w:rPr>
                <w:sz w:val="24"/>
                <w:szCs w:val="24"/>
                <w:lang w:val="en-US"/>
              </w:rPr>
              <w:t xml:space="preserve">ook at the picture on the board. Find out how much of this product your classmates eat. </w:t>
            </w:r>
          </w:p>
          <w:p w:rsidR="006D0053" w:rsidRPr="00617689" w:rsidRDefault="006D0053" w:rsidP="00971CEB">
            <w:pPr>
              <w:pStyle w:val="TableParagraph"/>
              <w:spacing w:line="360" w:lineRule="auto"/>
              <w:ind w:left="107" w:right="114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US"/>
              </w:rPr>
              <w:t>Make a rating of the most popular products.</w:t>
            </w:r>
          </w:p>
          <w:p w:rsidR="00C4203A" w:rsidRPr="00617689" w:rsidRDefault="006D0053" w:rsidP="00971CEB">
            <w:pPr>
              <w:pStyle w:val="TableParagraph"/>
              <w:spacing w:line="360" w:lineRule="auto"/>
              <w:ind w:left="107" w:right="114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 xml:space="preserve">На слайде появляется шаблон диаграммы </w:t>
            </w:r>
            <w:r w:rsidRPr="00617689">
              <w:rPr>
                <w:sz w:val="24"/>
                <w:szCs w:val="24"/>
                <w:lang w:val="en-GB"/>
              </w:rPr>
              <w:t>Ex</w:t>
            </w:r>
            <w:r w:rsidR="00D12B15" w:rsidRPr="00617689">
              <w:rPr>
                <w:sz w:val="24"/>
                <w:szCs w:val="24"/>
                <w:lang w:val="en-GB"/>
              </w:rPr>
              <w:t>c</w:t>
            </w:r>
            <w:r w:rsidRPr="00617689">
              <w:rPr>
                <w:sz w:val="24"/>
                <w:szCs w:val="24"/>
                <w:lang w:val="en-GB"/>
              </w:rPr>
              <w:t>el</w:t>
            </w:r>
            <w:r w:rsidRPr="00617689">
              <w:rPr>
                <w:sz w:val="24"/>
                <w:szCs w:val="24"/>
              </w:rPr>
              <w:t>.</w:t>
            </w:r>
            <w:r w:rsidR="00C4203A" w:rsidRPr="00617689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="00C4203A" w:rsidRPr="00617689">
              <w:rPr>
                <w:sz w:val="24"/>
                <w:szCs w:val="24"/>
              </w:rPr>
              <w:drawing>
                <wp:inline distT="0" distB="0" distL="0" distR="0">
                  <wp:extent cx="2743200" cy="1457325"/>
                  <wp:effectExtent l="19050" t="0" r="19050" b="0"/>
                  <wp:docPr id="9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6D0053" w:rsidRPr="00617689" w:rsidRDefault="006D0053" w:rsidP="00971CEB">
            <w:pPr>
              <w:pStyle w:val="TableParagraph"/>
              <w:spacing w:line="360" w:lineRule="auto"/>
              <w:ind w:left="107" w:right="114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 xml:space="preserve">С помощью собранных данных учащиеся вносят данные в таблицу для построения диаграммы. </w:t>
            </w:r>
          </w:p>
          <w:p w:rsidR="00E91850" w:rsidRPr="00617689" w:rsidRDefault="00E91850" w:rsidP="00971CEB">
            <w:pPr>
              <w:pStyle w:val="TableParagraph"/>
              <w:spacing w:line="360" w:lineRule="auto"/>
              <w:ind w:left="107" w:right="114" w:firstLine="60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GB"/>
              </w:rPr>
              <w:t>T: W</w:t>
            </w:r>
            <w:r w:rsidRPr="00617689">
              <w:rPr>
                <w:sz w:val="24"/>
                <w:szCs w:val="24"/>
                <w:lang w:val="en-US"/>
              </w:rPr>
              <w:t xml:space="preserve">hat is the most popular product? Is it useful? </w:t>
            </w:r>
            <w:r w:rsidRPr="00617689">
              <w:rPr>
                <w:sz w:val="24"/>
                <w:szCs w:val="24"/>
                <w:lang w:val="en-GB"/>
              </w:rPr>
              <w:t>W</w:t>
            </w:r>
            <w:r w:rsidRPr="00617689">
              <w:rPr>
                <w:sz w:val="24"/>
                <w:szCs w:val="24"/>
                <w:lang w:val="en-US"/>
              </w:rPr>
              <w:t>hich product is unpopular? Where can you buy these products?</w:t>
            </w:r>
          </w:p>
          <w:p w:rsidR="00497E8B" w:rsidRPr="00617689" w:rsidRDefault="00497E8B" w:rsidP="00971CEB">
            <w:pPr>
              <w:pStyle w:val="TableParagraph"/>
              <w:spacing w:line="360" w:lineRule="auto"/>
              <w:ind w:left="107" w:right="114" w:firstLine="60"/>
              <w:rPr>
                <w:sz w:val="24"/>
                <w:szCs w:val="24"/>
                <w:lang w:val="en-GB"/>
              </w:rPr>
            </w:pPr>
          </w:p>
          <w:p w:rsidR="00991021" w:rsidRPr="00617689" w:rsidRDefault="00497E8B" w:rsidP="00971CEB">
            <w:pPr>
              <w:pStyle w:val="TableParagraph"/>
              <w:spacing w:line="360" w:lineRule="auto"/>
              <w:ind w:left="107" w:right="114" w:firstLine="60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GB"/>
              </w:rPr>
              <w:t>T:</w:t>
            </w:r>
            <w:r w:rsidRPr="00617689">
              <w:rPr>
                <w:sz w:val="24"/>
                <w:szCs w:val="24"/>
                <w:lang w:val="en-US"/>
              </w:rPr>
              <w:t>Please rate the personal work in the sheet</w:t>
            </w:r>
          </w:p>
          <w:p w:rsidR="00CA0611" w:rsidRPr="00617689" w:rsidRDefault="0047628D" w:rsidP="00971CEB">
            <w:pPr>
              <w:pStyle w:val="TableParagraph"/>
              <w:spacing w:line="360" w:lineRule="auto"/>
              <w:ind w:left="107" w:right="114" w:firstLine="60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US"/>
              </w:rPr>
              <w:t>T:</w:t>
            </w:r>
            <w:r w:rsidR="00CA0611" w:rsidRPr="00617689">
              <w:rPr>
                <w:sz w:val="24"/>
                <w:szCs w:val="24"/>
                <w:lang w:val="en-US"/>
              </w:rPr>
              <w:t>Name what you prefer chocolate or candy?</w:t>
            </w:r>
          </w:p>
          <w:p w:rsidR="00CA0611" w:rsidRPr="00617689" w:rsidRDefault="00E91850" w:rsidP="00971CEB">
            <w:pPr>
              <w:pStyle w:val="TableParagraph"/>
              <w:spacing w:line="360" w:lineRule="auto"/>
              <w:ind w:left="107" w:right="114" w:firstLine="6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 xml:space="preserve">Учащиеся пересаживаются к участникам своей группы. </w:t>
            </w:r>
          </w:p>
          <w:p w:rsidR="00754AE0" w:rsidRPr="00617689" w:rsidRDefault="005E5709" w:rsidP="00971CEB">
            <w:pPr>
              <w:pStyle w:val="TableParagraph"/>
              <w:spacing w:before="114" w:line="360" w:lineRule="auto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2452370</wp:posOffset>
                  </wp:positionH>
                  <wp:positionV relativeFrom="paragraph">
                    <wp:posOffset>-629285</wp:posOffset>
                  </wp:positionV>
                  <wp:extent cx="1577340" cy="1971675"/>
                  <wp:effectExtent l="19050" t="0" r="3810" b="0"/>
                  <wp:wrapSquare wrapText="bothSides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6639" t="52736" r="47747" b="12638"/>
                          <a:stretch/>
                        </pic:blipFill>
                        <pic:spPr bwMode="auto">
                          <a:xfrm>
                            <a:off x="0" y="0"/>
                            <a:ext cx="1577340" cy="1971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E91850" w:rsidRPr="00617689">
              <w:rPr>
                <w:sz w:val="24"/>
                <w:szCs w:val="24"/>
              </w:rPr>
              <w:t xml:space="preserve"> Учитель просит учащихся первой группы</w:t>
            </w:r>
            <w:r w:rsidR="001926FA" w:rsidRPr="00617689">
              <w:rPr>
                <w:sz w:val="24"/>
                <w:szCs w:val="24"/>
              </w:rPr>
              <w:t>, используя картинку и слова из упр 2 написать этапы приготовления омлета.</w:t>
            </w:r>
            <w:r w:rsidR="00C4203A" w:rsidRPr="00617689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C4203A" w:rsidRPr="00617689" w:rsidRDefault="005E5709" w:rsidP="00971CEB">
            <w:pPr>
              <w:pStyle w:val="TableParagraph"/>
              <w:spacing w:before="114" w:line="360" w:lineRule="auto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2280920</wp:posOffset>
                  </wp:positionH>
                  <wp:positionV relativeFrom="margin">
                    <wp:posOffset>2393950</wp:posOffset>
                  </wp:positionV>
                  <wp:extent cx="1877060" cy="2790825"/>
                  <wp:effectExtent l="19050" t="0" r="8890" b="0"/>
                  <wp:wrapSquare wrapText="bothSides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2107" t="21352" r="33514" b="40650"/>
                          <a:stretch/>
                        </pic:blipFill>
                        <pic:spPr bwMode="auto">
                          <a:xfrm>
                            <a:off x="0" y="0"/>
                            <a:ext cx="1877060" cy="2790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C4203A" w:rsidRPr="00617689" w:rsidRDefault="001926FA" w:rsidP="00C4203A">
            <w:pPr>
              <w:pStyle w:val="TableParagraph"/>
              <w:spacing w:before="114" w:line="360" w:lineRule="auto"/>
              <w:ind w:left="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Учащихся из второй группы, используя рецепт упр 3 посчитать  количество продуктов и составить список для приготовления конвертов с сыром и ветчиной на весь их класс.</w:t>
            </w:r>
            <w:r w:rsidR="00C4203A" w:rsidRPr="00617689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C4203A" w:rsidRPr="00617689" w:rsidRDefault="00C4203A" w:rsidP="00C4203A">
            <w:pPr>
              <w:rPr>
                <w:sz w:val="24"/>
                <w:szCs w:val="24"/>
              </w:rPr>
            </w:pPr>
          </w:p>
          <w:p w:rsidR="00C4203A" w:rsidRPr="00617689" w:rsidRDefault="00C4203A" w:rsidP="00C4203A">
            <w:pPr>
              <w:rPr>
                <w:sz w:val="24"/>
                <w:szCs w:val="24"/>
              </w:rPr>
            </w:pPr>
          </w:p>
          <w:p w:rsidR="00754AE0" w:rsidRPr="00617689" w:rsidRDefault="00754AE0" w:rsidP="00C4203A">
            <w:pPr>
              <w:tabs>
                <w:tab w:val="left" w:pos="4770"/>
              </w:tabs>
              <w:rPr>
                <w:sz w:val="24"/>
                <w:szCs w:val="24"/>
              </w:rPr>
            </w:pPr>
          </w:p>
        </w:tc>
        <w:tc>
          <w:tcPr>
            <w:tcW w:w="4588" w:type="dxa"/>
          </w:tcPr>
          <w:p w:rsidR="006D0053" w:rsidRPr="00617689" w:rsidRDefault="006D0053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lastRenderedPageBreak/>
              <w:t xml:space="preserve"> На доске поочередно появляются картинки с продуктами. Учащиеся, понимают лайк, если едят его часто, дизлайк если редко. </w:t>
            </w:r>
          </w:p>
          <w:p w:rsidR="006D0053" w:rsidRPr="00617689" w:rsidRDefault="006D0053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6D0053" w:rsidRPr="00617689" w:rsidRDefault="00E91850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Учащиеся читают диаграмму, отвечают на вопросы.</w:t>
            </w:r>
          </w:p>
          <w:p w:rsidR="006D0053" w:rsidRPr="00617689" w:rsidRDefault="006D0053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  <w:p w:rsidR="00497E8B" w:rsidRPr="00617689" w:rsidRDefault="00497E8B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Учащиеся</w:t>
            </w:r>
            <w:r w:rsidRPr="00617689">
              <w:rPr>
                <w:spacing w:val="-2"/>
                <w:sz w:val="24"/>
                <w:szCs w:val="24"/>
              </w:rPr>
              <w:t xml:space="preserve"> оценивают свою работу</w:t>
            </w:r>
            <w:r w:rsidR="00617689" w:rsidRPr="00617689">
              <w:rPr>
                <w:spacing w:val="-2"/>
                <w:sz w:val="24"/>
                <w:szCs w:val="24"/>
              </w:rPr>
              <w:t xml:space="preserve"> в оценочных лист</w:t>
            </w:r>
            <w:r w:rsidR="00371A6D" w:rsidRPr="00617689">
              <w:rPr>
                <w:spacing w:val="-2"/>
                <w:sz w:val="24"/>
                <w:szCs w:val="24"/>
              </w:rPr>
              <w:t>ах</w:t>
            </w:r>
            <w:r w:rsidRPr="00617689">
              <w:rPr>
                <w:spacing w:val="-2"/>
                <w:sz w:val="24"/>
                <w:szCs w:val="24"/>
              </w:rPr>
              <w:t>.</w:t>
            </w:r>
          </w:p>
          <w:p w:rsidR="00497E8B" w:rsidRPr="00617689" w:rsidRDefault="00497E8B" w:rsidP="00971CEB">
            <w:pPr>
              <w:pStyle w:val="TableParagraph"/>
              <w:spacing w:line="360" w:lineRule="auto"/>
              <w:ind w:left="0"/>
              <w:rPr>
                <w:color w:val="221F1F"/>
                <w:sz w:val="24"/>
                <w:szCs w:val="24"/>
              </w:rPr>
            </w:pPr>
          </w:p>
          <w:p w:rsidR="00754AE0" w:rsidRPr="00617689" w:rsidRDefault="00CA0611" w:rsidP="00971CEB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Учащ</w:t>
            </w:r>
            <w:r w:rsidR="006D0053" w:rsidRPr="00617689">
              <w:rPr>
                <w:color w:val="221F1F"/>
                <w:sz w:val="24"/>
                <w:szCs w:val="24"/>
              </w:rPr>
              <w:t>иеся называют свои предпочтения,</w:t>
            </w:r>
            <w:r w:rsidRPr="00617689">
              <w:rPr>
                <w:color w:val="221F1F"/>
                <w:sz w:val="24"/>
                <w:szCs w:val="24"/>
              </w:rPr>
              <w:t xml:space="preserve"> те, что называют «</w:t>
            </w:r>
            <w:r w:rsidRPr="00617689">
              <w:rPr>
                <w:sz w:val="24"/>
                <w:szCs w:val="24"/>
                <w:lang w:val="en-US"/>
              </w:rPr>
              <w:t>candy</w:t>
            </w:r>
            <w:r w:rsidRPr="00617689">
              <w:rPr>
                <w:sz w:val="24"/>
                <w:szCs w:val="24"/>
              </w:rPr>
              <w:t>»-1 группа, «</w:t>
            </w:r>
            <w:r w:rsidRPr="00617689">
              <w:rPr>
                <w:sz w:val="24"/>
                <w:szCs w:val="24"/>
                <w:lang w:val="en-US"/>
              </w:rPr>
              <w:t>chocolate</w:t>
            </w:r>
            <w:r w:rsidRPr="00617689">
              <w:rPr>
                <w:sz w:val="24"/>
                <w:szCs w:val="24"/>
              </w:rPr>
              <w:t xml:space="preserve">»-2группа. </w:t>
            </w:r>
          </w:p>
          <w:p w:rsidR="00E91850" w:rsidRPr="00617689" w:rsidRDefault="00E91850" w:rsidP="00971CEB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  <w:p w:rsidR="00754AE0" w:rsidRPr="00617689" w:rsidRDefault="0047628D" w:rsidP="00971CEB">
            <w:pPr>
              <w:pStyle w:val="TableParagraph"/>
              <w:spacing w:line="360" w:lineRule="auto"/>
              <w:ind w:left="107" w:right="346"/>
              <w:rPr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Учащиеся выслушивают правила</w:t>
            </w:r>
            <w:r w:rsidR="00106108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работы</w:t>
            </w:r>
            <w:r w:rsidR="00106108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и</w:t>
            </w:r>
            <w:r w:rsidR="00106108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color w:val="221F1F"/>
                <w:sz w:val="24"/>
                <w:szCs w:val="24"/>
              </w:rPr>
              <w:t>задают вопросы.</w:t>
            </w:r>
          </w:p>
        </w:tc>
        <w:tc>
          <w:tcPr>
            <w:tcW w:w="2268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ind w:right="12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Познавательные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Регулятивные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Коммуникативные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УУД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Личностные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УУД</w:t>
            </w:r>
          </w:p>
        </w:tc>
      </w:tr>
      <w:tr w:rsidR="00754AE0" w:rsidRPr="00617689" w:rsidTr="00617689">
        <w:trPr>
          <w:trHeight w:val="3588"/>
        </w:trPr>
        <w:tc>
          <w:tcPr>
            <w:tcW w:w="2410" w:type="dxa"/>
          </w:tcPr>
          <w:p w:rsidR="00754AE0" w:rsidRPr="00617689" w:rsidRDefault="0047628D" w:rsidP="005E5709">
            <w:pPr>
              <w:pStyle w:val="TableParagraph"/>
              <w:spacing w:line="360" w:lineRule="auto"/>
              <w:ind w:right="447"/>
              <w:rPr>
                <w:sz w:val="24"/>
                <w:szCs w:val="24"/>
              </w:rPr>
            </w:pPr>
            <w:r w:rsidRPr="00617689">
              <w:rPr>
                <w:b/>
                <w:color w:val="221F1F"/>
                <w:sz w:val="24"/>
                <w:szCs w:val="24"/>
              </w:rPr>
              <w:lastRenderedPageBreak/>
              <w:t>3. Этап</w:t>
            </w:r>
            <w:r w:rsidR="00497E8B" w:rsidRPr="00617689">
              <w:rPr>
                <w:b/>
                <w:color w:val="221F1F"/>
                <w:sz w:val="24"/>
                <w:szCs w:val="24"/>
              </w:rPr>
              <w:t xml:space="preserve"> решения поставленной задачи, систематизации материала.</w:t>
            </w:r>
            <w:r w:rsidR="00C4203A" w:rsidRPr="00617689">
              <w:rPr>
                <w:b/>
                <w:color w:val="221F1F"/>
                <w:sz w:val="24"/>
                <w:szCs w:val="24"/>
              </w:rPr>
              <w:t xml:space="preserve"> </w:t>
            </w:r>
            <w:r w:rsidR="00497E8B" w:rsidRPr="00617689">
              <w:rPr>
                <w:b/>
                <w:color w:val="221F1F"/>
                <w:sz w:val="24"/>
                <w:szCs w:val="24"/>
              </w:rPr>
              <w:t>Работа</w:t>
            </w:r>
            <w:r w:rsidRPr="00617689">
              <w:rPr>
                <w:b/>
                <w:color w:val="221F1F"/>
                <w:sz w:val="24"/>
                <w:szCs w:val="24"/>
              </w:rPr>
              <w:t xml:space="preserve"> в</w:t>
            </w:r>
            <w:r w:rsidR="00C4203A" w:rsidRPr="00617689">
              <w:rPr>
                <w:b/>
                <w:color w:val="221F1F"/>
                <w:sz w:val="24"/>
                <w:szCs w:val="24"/>
              </w:rPr>
              <w:t xml:space="preserve"> </w:t>
            </w:r>
            <w:r w:rsidR="00497E8B" w:rsidRPr="00617689">
              <w:rPr>
                <w:b/>
                <w:color w:val="221F1F"/>
                <w:sz w:val="24"/>
                <w:szCs w:val="24"/>
              </w:rPr>
              <w:t xml:space="preserve">группах </w:t>
            </w:r>
            <w:r w:rsidR="00C4203A" w:rsidRPr="00617689">
              <w:rPr>
                <w:b/>
                <w:color w:val="221F1F"/>
                <w:sz w:val="24"/>
                <w:szCs w:val="24"/>
              </w:rPr>
              <w:t xml:space="preserve"> </w:t>
            </w:r>
            <w:r w:rsidR="00991021" w:rsidRPr="00617689">
              <w:rPr>
                <w:color w:val="221F1F"/>
                <w:sz w:val="24"/>
                <w:szCs w:val="24"/>
              </w:rPr>
              <w:t>15</w:t>
            </w:r>
            <w:r w:rsidRPr="00617689">
              <w:rPr>
                <w:color w:val="221F1F"/>
                <w:sz w:val="24"/>
                <w:szCs w:val="24"/>
              </w:rPr>
              <w:t xml:space="preserve"> мин</w:t>
            </w:r>
            <w:r w:rsidR="00C4203A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  <w:lang w:val="en-US"/>
              </w:rPr>
              <w:t>GW</w:t>
            </w:r>
          </w:p>
        </w:tc>
        <w:tc>
          <w:tcPr>
            <w:tcW w:w="6594" w:type="dxa"/>
          </w:tcPr>
          <w:p w:rsidR="001926FA" w:rsidRPr="00617689" w:rsidRDefault="0047628D" w:rsidP="00971CEB">
            <w:pPr>
              <w:pStyle w:val="TableParagraph"/>
              <w:spacing w:line="360" w:lineRule="auto"/>
              <w:ind w:left="107" w:right="291"/>
              <w:rPr>
                <w:color w:val="221F1F"/>
                <w:spacing w:val="-2"/>
                <w:sz w:val="24"/>
                <w:szCs w:val="24"/>
                <w:lang w:val="en-US"/>
              </w:rPr>
            </w:pPr>
            <w:r w:rsidRPr="00617689">
              <w:rPr>
                <w:color w:val="221F1F"/>
                <w:sz w:val="24"/>
                <w:szCs w:val="24"/>
                <w:lang w:val="en-US"/>
              </w:rPr>
              <w:t>T:</w:t>
            </w:r>
            <w:r w:rsidR="001926FA" w:rsidRPr="00617689">
              <w:rPr>
                <w:color w:val="221F1F"/>
                <w:spacing w:val="-2"/>
                <w:sz w:val="24"/>
                <w:szCs w:val="24"/>
                <w:lang w:val="en-GB"/>
              </w:rPr>
              <w:t>W</w:t>
            </w:r>
            <w:r w:rsidR="001926FA" w:rsidRPr="00617689">
              <w:rPr>
                <w:color w:val="221F1F"/>
                <w:spacing w:val="-2"/>
                <w:sz w:val="24"/>
                <w:szCs w:val="24"/>
                <w:lang w:val="en-US"/>
              </w:rPr>
              <w:t xml:space="preserve">hat information is not in the picture? </w:t>
            </w:r>
          </w:p>
          <w:p w:rsidR="001926FA" w:rsidRPr="00617689" w:rsidRDefault="001926FA" w:rsidP="00971CEB">
            <w:pPr>
              <w:pStyle w:val="TableParagraph"/>
              <w:spacing w:line="360" w:lineRule="auto"/>
              <w:ind w:left="107" w:right="291"/>
              <w:rPr>
                <w:color w:val="221F1F"/>
                <w:spacing w:val="-2"/>
                <w:sz w:val="24"/>
                <w:szCs w:val="24"/>
                <w:lang w:val="en-US"/>
              </w:rPr>
            </w:pPr>
            <w:r w:rsidRPr="00617689">
              <w:rPr>
                <w:color w:val="221F1F"/>
                <w:spacing w:val="-2"/>
                <w:sz w:val="24"/>
                <w:szCs w:val="24"/>
                <w:lang w:val="en-US"/>
              </w:rPr>
              <w:t xml:space="preserve">How can we find out this information? </w:t>
            </w:r>
          </w:p>
          <w:p w:rsidR="001926FA" w:rsidRPr="00617689" w:rsidRDefault="001926FA" w:rsidP="00971CEB">
            <w:pPr>
              <w:pStyle w:val="TableParagraph"/>
              <w:spacing w:line="360" w:lineRule="auto"/>
              <w:ind w:left="107" w:right="291"/>
              <w:rPr>
                <w:color w:val="221F1F"/>
                <w:spacing w:val="-2"/>
                <w:sz w:val="24"/>
                <w:szCs w:val="24"/>
                <w:lang w:val="en-US"/>
              </w:rPr>
            </w:pPr>
            <w:r w:rsidRPr="00617689">
              <w:rPr>
                <w:color w:val="221F1F"/>
                <w:spacing w:val="-2"/>
                <w:sz w:val="24"/>
                <w:szCs w:val="24"/>
                <w:lang w:val="en-US"/>
              </w:rPr>
              <w:t xml:space="preserve">How do we calculate the mass of products? </w:t>
            </w:r>
          </w:p>
          <w:p w:rsidR="001926FA" w:rsidRPr="00617689" w:rsidRDefault="001926FA" w:rsidP="00971CEB">
            <w:pPr>
              <w:pStyle w:val="TableParagraph"/>
              <w:spacing w:line="360" w:lineRule="auto"/>
              <w:ind w:left="107" w:right="291"/>
              <w:rPr>
                <w:color w:val="221F1F"/>
                <w:spacing w:val="-2"/>
                <w:sz w:val="24"/>
                <w:szCs w:val="24"/>
                <w:lang w:val="en-US"/>
              </w:rPr>
            </w:pPr>
            <w:r w:rsidRPr="00617689">
              <w:rPr>
                <w:color w:val="221F1F"/>
                <w:spacing w:val="-2"/>
                <w:sz w:val="24"/>
                <w:szCs w:val="24"/>
                <w:lang w:val="en-US"/>
              </w:rPr>
              <w:t xml:space="preserve">How can we understand the sequence of actions while cooking a dish? </w:t>
            </w:r>
          </w:p>
          <w:p w:rsidR="00991021" w:rsidRPr="00617689" w:rsidRDefault="0047628D" w:rsidP="00971CEB">
            <w:pPr>
              <w:pStyle w:val="TableParagraph"/>
              <w:spacing w:line="360" w:lineRule="auto"/>
              <w:ind w:left="107"/>
              <w:rPr>
                <w:color w:val="221F1F"/>
                <w:spacing w:val="2"/>
                <w:sz w:val="24"/>
                <w:szCs w:val="24"/>
              </w:rPr>
            </w:pPr>
            <w:r w:rsidRPr="00617689">
              <w:rPr>
                <w:color w:val="221F1F"/>
                <w:sz w:val="24"/>
                <w:szCs w:val="24"/>
              </w:rPr>
              <w:t>Звучиттаймер,</w:t>
            </w:r>
            <w:r w:rsidR="00991021" w:rsidRPr="00617689">
              <w:rPr>
                <w:color w:val="221F1F"/>
                <w:spacing w:val="2"/>
                <w:sz w:val="24"/>
                <w:szCs w:val="24"/>
              </w:rPr>
              <w:t xml:space="preserve"> группы презентуют решение поставленной задачи.</w:t>
            </w:r>
          </w:p>
          <w:p w:rsidR="00991021" w:rsidRPr="00617689" w:rsidRDefault="00991021" w:rsidP="00971CEB">
            <w:pPr>
              <w:pStyle w:val="TableParagraph"/>
              <w:spacing w:line="360" w:lineRule="auto"/>
              <w:ind w:left="107"/>
              <w:rPr>
                <w:color w:val="221F1F"/>
                <w:spacing w:val="2"/>
                <w:sz w:val="24"/>
                <w:szCs w:val="24"/>
              </w:rPr>
            </w:pPr>
          </w:p>
          <w:p w:rsidR="00991021" w:rsidRPr="00617689" w:rsidRDefault="00991021" w:rsidP="00971CEB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en-GB"/>
              </w:rPr>
            </w:pPr>
            <w:r w:rsidRPr="00617689">
              <w:rPr>
                <w:sz w:val="24"/>
                <w:szCs w:val="24"/>
                <w:lang w:val="en-GB"/>
              </w:rPr>
              <w:t>T:Please, rate the group work in the sheet</w:t>
            </w:r>
          </w:p>
          <w:p w:rsidR="00754AE0" w:rsidRPr="00617689" w:rsidRDefault="00754AE0" w:rsidP="00971CEB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en-US"/>
              </w:rPr>
            </w:pPr>
          </w:p>
        </w:tc>
        <w:tc>
          <w:tcPr>
            <w:tcW w:w="4588" w:type="dxa"/>
          </w:tcPr>
          <w:p w:rsidR="00991021" w:rsidRPr="00617689" w:rsidRDefault="00991021" w:rsidP="00106108">
            <w:pPr>
              <w:pStyle w:val="TableParagraph"/>
              <w:tabs>
                <w:tab w:val="left" w:pos="1575"/>
                <w:tab w:val="left" w:pos="3355"/>
              </w:tabs>
              <w:spacing w:line="360" w:lineRule="auto"/>
              <w:ind w:left="0" w:right="97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 xml:space="preserve">Используя информацию в учебнике, свой жизненный опыт, знания математики учащиеся получают ответ на поставленные вопросы. </w:t>
            </w:r>
            <w:r w:rsidRPr="00617689">
              <w:rPr>
                <w:spacing w:val="-1"/>
                <w:sz w:val="24"/>
                <w:szCs w:val="24"/>
              </w:rPr>
              <w:t xml:space="preserve">Учащиеся </w:t>
            </w:r>
            <w:r w:rsidR="0047628D" w:rsidRPr="00617689">
              <w:rPr>
                <w:sz w:val="24"/>
                <w:szCs w:val="24"/>
              </w:rPr>
              <w:t>самостоятельно распределяют роли</w:t>
            </w:r>
            <w:r w:rsidR="00106108">
              <w:rPr>
                <w:sz w:val="24"/>
                <w:szCs w:val="24"/>
              </w:rPr>
              <w:t xml:space="preserve"> </w:t>
            </w:r>
            <w:r w:rsidR="0047628D" w:rsidRPr="00617689">
              <w:rPr>
                <w:sz w:val="24"/>
                <w:szCs w:val="24"/>
              </w:rPr>
              <w:t>в</w:t>
            </w:r>
            <w:r w:rsidR="00106108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группе.</w:t>
            </w:r>
          </w:p>
          <w:p w:rsidR="00991021" w:rsidRPr="00617689" w:rsidRDefault="00991021" w:rsidP="00971CEB">
            <w:pPr>
              <w:pStyle w:val="TableParagraph"/>
              <w:tabs>
                <w:tab w:val="left" w:pos="1575"/>
                <w:tab w:val="left" w:pos="3355"/>
              </w:tabs>
              <w:spacing w:line="360" w:lineRule="auto"/>
              <w:ind w:left="107" w:right="97"/>
              <w:jc w:val="both"/>
              <w:rPr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tabs>
                <w:tab w:val="left" w:pos="1575"/>
                <w:tab w:val="left" w:pos="3355"/>
              </w:tabs>
              <w:spacing w:line="360" w:lineRule="auto"/>
              <w:ind w:left="107" w:right="97"/>
              <w:jc w:val="both"/>
              <w:rPr>
                <w:sz w:val="24"/>
                <w:szCs w:val="24"/>
              </w:rPr>
            </w:pPr>
          </w:p>
          <w:p w:rsidR="00106108" w:rsidRDefault="00106108" w:rsidP="00971CEB">
            <w:pPr>
              <w:pStyle w:val="TableParagraph"/>
              <w:tabs>
                <w:tab w:val="left" w:pos="1575"/>
                <w:tab w:val="left" w:pos="3355"/>
              </w:tabs>
              <w:spacing w:line="360" w:lineRule="auto"/>
              <w:ind w:left="107" w:right="97"/>
              <w:jc w:val="both"/>
              <w:rPr>
                <w:sz w:val="24"/>
                <w:szCs w:val="24"/>
              </w:rPr>
            </w:pPr>
          </w:p>
          <w:p w:rsidR="00754AE0" w:rsidRPr="00617689" w:rsidRDefault="0047628D" w:rsidP="00971CEB">
            <w:pPr>
              <w:pStyle w:val="TableParagraph"/>
              <w:tabs>
                <w:tab w:val="left" w:pos="1575"/>
                <w:tab w:val="left" w:pos="3355"/>
              </w:tabs>
              <w:spacing w:line="360" w:lineRule="auto"/>
              <w:ind w:left="107" w:right="97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Учащиеся</w:t>
            </w:r>
            <w:r w:rsidR="00991021" w:rsidRPr="00617689">
              <w:rPr>
                <w:spacing w:val="-2"/>
                <w:sz w:val="24"/>
                <w:szCs w:val="24"/>
              </w:rPr>
              <w:t xml:space="preserve"> оценивают работу в группе.</w:t>
            </w:r>
          </w:p>
        </w:tc>
        <w:tc>
          <w:tcPr>
            <w:tcW w:w="2268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ind w:right="12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Познавательные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Регулятивные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Коммуникативные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УУД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Личностные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УУД</w:t>
            </w:r>
          </w:p>
        </w:tc>
      </w:tr>
      <w:tr w:rsidR="00754AE0" w:rsidRPr="00617689" w:rsidTr="00617689">
        <w:trPr>
          <w:trHeight w:val="1381"/>
        </w:trPr>
        <w:tc>
          <w:tcPr>
            <w:tcW w:w="2410" w:type="dxa"/>
          </w:tcPr>
          <w:p w:rsidR="00754AE0" w:rsidRPr="00617689" w:rsidRDefault="0047628D" w:rsidP="005E5709">
            <w:pPr>
              <w:pStyle w:val="TableParagraph"/>
              <w:spacing w:line="360" w:lineRule="auto"/>
              <w:ind w:right="635"/>
              <w:rPr>
                <w:sz w:val="24"/>
                <w:szCs w:val="24"/>
                <w:lang w:val="en-US"/>
              </w:rPr>
            </w:pPr>
            <w:r w:rsidRPr="00617689">
              <w:rPr>
                <w:b/>
                <w:color w:val="221F1F"/>
                <w:sz w:val="24"/>
                <w:szCs w:val="24"/>
                <w:lang w:val="en-US"/>
              </w:rPr>
              <w:t xml:space="preserve">4. </w:t>
            </w:r>
            <w:r w:rsidRPr="00617689">
              <w:rPr>
                <w:b/>
                <w:color w:val="221F1F"/>
                <w:sz w:val="24"/>
                <w:szCs w:val="24"/>
              </w:rPr>
              <w:t>Этап</w:t>
            </w:r>
            <w:r w:rsidR="00C4203A" w:rsidRPr="00617689">
              <w:rPr>
                <w:b/>
                <w:color w:val="221F1F"/>
                <w:sz w:val="24"/>
                <w:szCs w:val="24"/>
                <w:lang w:val="en-US"/>
              </w:rPr>
              <w:t xml:space="preserve"> </w:t>
            </w:r>
            <w:r w:rsidR="003B12FA" w:rsidRPr="00617689">
              <w:rPr>
                <w:b/>
                <w:color w:val="221F1F"/>
                <w:sz w:val="24"/>
                <w:szCs w:val="24"/>
              </w:rPr>
              <w:t>объяснение</w:t>
            </w:r>
            <w:r w:rsidR="00C4203A" w:rsidRPr="00617689">
              <w:rPr>
                <w:b/>
                <w:color w:val="221F1F"/>
                <w:sz w:val="24"/>
                <w:szCs w:val="24"/>
                <w:lang w:val="en-US"/>
              </w:rPr>
              <w:t xml:space="preserve"> </w:t>
            </w:r>
            <w:r w:rsidR="003B12FA" w:rsidRPr="00617689">
              <w:rPr>
                <w:b/>
                <w:color w:val="221F1F"/>
                <w:sz w:val="24"/>
                <w:szCs w:val="24"/>
              </w:rPr>
              <w:t>домашнего</w:t>
            </w:r>
            <w:r w:rsidR="00C4203A" w:rsidRPr="00617689">
              <w:rPr>
                <w:b/>
                <w:color w:val="221F1F"/>
                <w:sz w:val="24"/>
                <w:szCs w:val="24"/>
                <w:lang w:val="en-US"/>
              </w:rPr>
              <w:t xml:space="preserve"> </w:t>
            </w:r>
            <w:r w:rsidR="003B12FA" w:rsidRPr="00617689">
              <w:rPr>
                <w:b/>
                <w:color w:val="221F1F"/>
                <w:sz w:val="24"/>
                <w:szCs w:val="24"/>
              </w:rPr>
              <w:t>задания</w:t>
            </w:r>
            <w:r w:rsidR="003B12FA" w:rsidRPr="00617689">
              <w:rPr>
                <w:b/>
                <w:color w:val="221F1F"/>
                <w:sz w:val="24"/>
                <w:szCs w:val="24"/>
                <w:lang w:val="en-US"/>
              </w:rPr>
              <w:t>.</w:t>
            </w:r>
            <w:r w:rsidR="00C4203A" w:rsidRPr="00617689">
              <w:rPr>
                <w:b/>
                <w:color w:val="221F1F"/>
                <w:sz w:val="24"/>
                <w:szCs w:val="24"/>
                <w:lang w:val="en-US"/>
              </w:rPr>
              <w:t xml:space="preserve"> </w:t>
            </w:r>
            <w:r w:rsidR="003B12FA" w:rsidRPr="00617689">
              <w:rPr>
                <w:color w:val="221F1F"/>
                <w:sz w:val="24"/>
                <w:szCs w:val="24"/>
                <w:lang w:val="en-US"/>
              </w:rPr>
              <w:t xml:space="preserve">5 </w:t>
            </w:r>
            <w:r w:rsidRPr="00617689">
              <w:rPr>
                <w:color w:val="221F1F"/>
                <w:sz w:val="24"/>
                <w:szCs w:val="24"/>
              </w:rPr>
              <w:t>мин</w:t>
            </w:r>
            <w:r w:rsidR="00C4203A" w:rsidRPr="00617689">
              <w:rPr>
                <w:color w:val="221F1F"/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  <w:lang w:val="en-US"/>
              </w:rPr>
              <w:t>IW,</w:t>
            </w:r>
            <w:r w:rsidR="003B12FA" w:rsidRPr="00617689">
              <w:rPr>
                <w:sz w:val="24"/>
                <w:szCs w:val="24"/>
                <w:lang w:val="en-US"/>
              </w:rPr>
              <w:t>CW</w:t>
            </w:r>
          </w:p>
        </w:tc>
        <w:tc>
          <w:tcPr>
            <w:tcW w:w="6594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ind w:left="107" w:right="185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US"/>
              </w:rPr>
              <w:t xml:space="preserve">T: </w:t>
            </w:r>
            <w:r w:rsidR="003B12FA" w:rsidRPr="00617689">
              <w:rPr>
                <w:sz w:val="24"/>
                <w:szCs w:val="24"/>
                <w:lang w:val="en-US"/>
              </w:rPr>
              <w:t xml:space="preserve">Using </w:t>
            </w:r>
            <w:r w:rsidR="003B12FA" w:rsidRPr="00617689">
              <w:rPr>
                <w:sz w:val="24"/>
                <w:szCs w:val="24"/>
                <w:lang w:val="en-GB"/>
              </w:rPr>
              <w:t>your</w:t>
            </w:r>
            <w:r w:rsidR="003B12FA" w:rsidRPr="00617689">
              <w:rPr>
                <w:sz w:val="24"/>
                <w:szCs w:val="24"/>
                <w:lang w:val="en-US"/>
              </w:rPr>
              <w:t xml:space="preserve"> knowledge, make a rating of popular products in your family.  </w:t>
            </w:r>
            <w:r w:rsidR="003B12FA" w:rsidRPr="00617689">
              <w:rPr>
                <w:sz w:val="24"/>
                <w:szCs w:val="24"/>
                <w:lang w:val="en-GB"/>
              </w:rPr>
              <w:t>T</w:t>
            </w:r>
            <w:r w:rsidR="003B12FA" w:rsidRPr="00617689">
              <w:rPr>
                <w:sz w:val="24"/>
                <w:szCs w:val="24"/>
                <w:lang w:val="en-US"/>
              </w:rPr>
              <w:t>hink about what you can make from milk, sugar, vanilla. Write your recipe</w:t>
            </w:r>
          </w:p>
          <w:p w:rsidR="003B12FA" w:rsidRPr="00617689" w:rsidRDefault="003B12FA" w:rsidP="00971CEB">
            <w:pPr>
              <w:pStyle w:val="TableParagraph"/>
              <w:spacing w:line="360" w:lineRule="auto"/>
              <w:ind w:left="107" w:right="185"/>
              <w:rPr>
                <w:sz w:val="24"/>
                <w:szCs w:val="24"/>
                <w:lang w:val="en-US"/>
              </w:rPr>
            </w:pPr>
          </w:p>
          <w:p w:rsidR="003B12FA" w:rsidRPr="00617689" w:rsidRDefault="003B12FA" w:rsidP="00971CEB">
            <w:pPr>
              <w:pStyle w:val="TableParagraph"/>
              <w:spacing w:line="360" w:lineRule="auto"/>
              <w:ind w:left="0" w:right="185"/>
              <w:rPr>
                <w:sz w:val="24"/>
                <w:szCs w:val="24"/>
                <w:lang w:val="en-US"/>
              </w:rPr>
            </w:pPr>
          </w:p>
          <w:p w:rsidR="003B12FA" w:rsidRPr="00617689" w:rsidRDefault="003B12FA" w:rsidP="00971CEB">
            <w:pPr>
              <w:pStyle w:val="TableParagraph"/>
              <w:spacing w:line="360" w:lineRule="auto"/>
              <w:ind w:left="107" w:right="185"/>
              <w:rPr>
                <w:sz w:val="24"/>
                <w:szCs w:val="24"/>
                <w:lang w:val="en-US"/>
              </w:rPr>
            </w:pPr>
          </w:p>
          <w:p w:rsidR="00754AE0" w:rsidRPr="00617689" w:rsidRDefault="00754AE0" w:rsidP="00971CEB">
            <w:pPr>
              <w:pStyle w:val="TableParagraph"/>
              <w:spacing w:before="5" w:line="360" w:lineRule="auto"/>
              <w:ind w:left="0"/>
              <w:rPr>
                <w:b/>
                <w:sz w:val="24"/>
                <w:szCs w:val="24"/>
                <w:lang w:val="en-US"/>
              </w:rPr>
            </w:pPr>
          </w:p>
          <w:p w:rsidR="00754AE0" w:rsidRPr="00617689" w:rsidRDefault="00754AE0" w:rsidP="00971CEB">
            <w:pPr>
              <w:pStyle w:val="TableParagraph"/>
              <w:spacing w:line="360" w:lineRule="auto"/>
              <w:ind w:right="97"/>
              <w:rPr>
                <w:sz w:val="24"/>
                <w:szCs w:val="24"/>
                <w:lang w:val="en-US"/>
              </w:rPr>
            </w:pPr>
          </w:p>
        </w:tc>
        <w:tc>
          <w:tcPr>
            <w:tcW w:w="4588" w:type="dxa"/>
          </w:tcPr>
          <w:p w:rsidR="00754AE0" w:rsidRPr="00617689" w:rsidRDefault="003B12FA" w:rsidP="00971CE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 аналогии с заданием в классе, учащиеся составляют рейтинг популярных продуктов в своей семье. Предлагают свои варианты приготовления еды.</w:t>
            </w:r>
          </w:p>
        </w:tc>
        <w:tc>
          <w:tcPr>
            <w:tcW w:w="2268" w:type="dxa"/>
          </w:tcPr>
          <w:p w:rsidR="00754AE0" w:rsidRPr="00617689" w:rsidRDefault="0047628D" w:rsidP="00971CEB">
            <w:pPr>
              <w:pStyle w:val="TableParagraph"/>
              <w:spacing w:line="360" w:lineRule="auto"/>
              <w:ind w:right="12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Познавательные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Регулятивные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Коммуникативные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УУД</w:t>
            </w:r>
          </w:p>
          <w:p w:rsidR="00754AE0" w:rsidRPr="00617689" w:rsidRDefault="0047628D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ЛичностныеУУД</w:t>
            </w:r>
          </w:p>
        </w:tc>
      </w:tr>
      <w:tr w:rsidR="003B12FA" w:rsidRPr="00617689" w:rsidTr="00617689">
        <w:trPr>
          <w:trHeight w:val="1381"/>
        </w:trPr>
        <w:tc>
          <w:tcPr>
            <w:tcW w:w="2410" w:type="dxa"/>
          </w:tcPr>
          <w:p w:rsidR="003B12FA" w:rsidRPr="00617689" w:rsidRDefault="00C4203A" w:rsidP="005E5709">
            <w:pPr>
              <w:pStyle w:val="TableParagraph"/>
              <w:spacing w:line="360" w:lineRule="auto"/>
              <w:ind w:right="635"/>
              <w:rPr>
                <w:b/>
                <w:color w:val="221F1F"/>
                <w:sz w:val="24"/>
                <w:szCs w:val="24"/>
              </w:rPr>
            </w:pPr>
            <w:r w:rsidRPr="00617689">
              <w:rPr>
                <w:b/>
                <w:color w:val="221F1F"/>
                <w:sz w:val="24"/>
                <w:szCs w:val="24"/>
              </w:rPr>
              <w:t xml:space="preserve">5. </w:t>
            </w:r>
            <w:r w:rsidR="003B12FA" w:rsidRPr="00617689">
              <w:rPr>
                <w:b/>
                <w:color w:val="221F1F"/>
                <w:sz w:val="24"/>
                <w:szCs w:val="24"/>
              </w:rPr>
              <w:t xml:space="preserve">Этап </w:t>
            </w:r>
            <w:r w:rsidRPr="00617689">
              <w:rPr>
                <w:b/>
                <w:color w:val="221F1F"/>
                <w:sz w:val="24"/>
                <w:szCs w:val="24"/>
              </w:rPr>
              <w:t xml:space="preserve"> </w:t>
            </w:r>
            <w:r w:rsidR="003B12FA" w:rsidRPr="00617689">
              <w:rPr>
                <w:b/>
                <w:color w:val="221F1F"/>
                <w:sz w:val="24"/>
                <w:szCs w:val="24"/>
              </w:rPr>
              <w:t>подведения итогов и рефлексии.</w:t>
            </w:r>
          </w:p>
        </w:tc>
        <w:tc>
          <w:tcPr>
            <w:tcW w:w="6594" w:type="dxa"/>
          </w:tcPr>
          <w:p w:rsidR="00FD01D8" w:rsidRPr="00617689" w:rsidRDefault="00FD01D8" w:rsidP="00971CEB">
            <w:pPr>
              <w:pStyle w:val="TableParagraph"/>
              <w:spacing w:line="360" w:lineRule="auto"/>
              <w:ind w:left="107" w:right="185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GB"/>
              </w:rPr>
              <w:t xml:space="preserve">T: </w:t>
            </w:r>
            <w:r w:rsidRPr="00617689">
              <w:rPr>
                <w:sz w:val="24"/>
                <w:szCs w:val="24"/>
                <w:lang w:val="en-US"/>
              </w:rPr>
              <w:t xml:space="preserve">What have you learned today? </w:t>
            </w:r>
          </w:p>
          <w:p w:rsidR="003B12FA" w:rsidRPr="00617689" w:rsidRDefault="00FD01D8" w:rsidP="00971CEB">
            <w:pPr>
              <w:pStyle w:val="TableParagraph"/>
              <w:spacing w:line="360" w:lineRule="auto"/>
              <w:ind w:left="107" w:right="185"/>
              <w:rPr>
                <w:sz w:val="24"/>
                <w:szCs w:val="24"/>
                <w:lang w:val="en-US"/>
              </w:rPr>
            </w:pPr>
            <w:r w:rsidRPr="00617689">
              <w:rPr>
                <w:sz w:val="24"/>
                <w:szCs w:val="24"/>
                <w:lang w:val="en-US"/>
              </w:rPr>
              <w:t>What was useful for you? What else do you want to know?</w:t>
            </w:r>
          </w:p>
          <w:p w:rsidR="00FD01D8" w:rsidRPr="00617689" w:rsidRDefault="00FD01D8" w:rsidP="00971CEB">
            <w:pPr>
              <w:pStyle w:val="TableParagraph"/>
              <w:spacing w:line="360" w:lineRule="auto"/>
              <w:ind w:left="107"/>
              <w:rPr>
                <w:sz w:val="24"/>
                <w:szCs w:val="24"/>
                <w:lang w:val="en-GB"/>
              </w:rPr>
            </w:pPr>
            <w:r w:rsidRPr="00617689">
              <w:rPr>
                <w:sz w:val="24"/>
                <w:szCs w:val="24"/>
                <w:lang w:val="en-GB"/>
              </w:rPr>
              <w:t>T:Please, rate the lesson in the sheet</w:t>
            </w:r>
          </w:p>
          <w:p w:rsidR="00FD01D8" w:rsidRPr="00617689" w:rsidRDefault="00FD01D8" w:rsidP="00971CEB">
            <w:pPr>
              <w:pStyle w:val="TableParagraph"/>
              <w:spacing w:line="360" w:lineRule="auto"/>
              <w:ind w:left="107" w:right="185"/>
              <w:rPr>
                <w:sz w:val="24"/>
                <w:szCs w:val="24"/>
                <w:lang w:val="en-GB"/>
              </w:rPr>
            </w:pPr>
          </w:p>
        </w:tc>
        <w:tc>
          <w:tcPr>
            <w:tcW w:w="4588" w:type="dxa"/>
          </w:tcPr>
          <w:p w:rsidR="003B12FA" w:rsidRPr="00617689" w:rsidRDefault="00FD01D8" w:rsidP="00971CE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 xml:space="preserve">Учащиеся проговаривают что они запомнили, что было полезным. </w:t>
            </w:r>
          </w:p>
          <w:p w:rsidR="00FD01D8" w:rsidRPr="00617689" w:rsidRDefault="00FD01D8" w:rsidP="00971CEB">
            <w:pPr>
              <w:pStyle w:val="TableParagraph"/>
              <w:spacing w:line="360" w:lineRule="auto"/>
              <w:ind w:left="107"/>
              <w:jc w:val="both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Учащиеся</w:t>
            </w:r>
            <w:r w:rsidRPr="00617689">
              <w:rPr>
                <w:spacing w:val="-2"/>
                <w:sz w:val="24"/>
                <w:szCs w:val="24"/>
              </w:rPr>
              <w:t xml:space="preserve"> оценивают урок. Подводят итог в оценочных листах. </w:t>
            </w:r>
          </w:p>
        </w:tc>
        <w:tc>
          <w:tcPr>
            <w:tcW w:w="2268" w:type="dxa"/>
          </w:tcPr>
          <w:p w:rsidR="00FD01D8" w:rsidRPr="00617689" w:rsidRDefault="00FD01D8" w:rsidP="00971CEB">
            <w:pPr>
              <w:pStyle w:val="TableParagraph"/>
              <w:spacing w:line="360" w:lineRule="auto"/>
              <w:ind w:right="12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Познавательные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Регулятивные УУД</w:t>
            </w:r>
            <w:r w:rsidR="00C4203A" w:rsidRPr="00617689">
              <w:rPr>
                <w:sz w:val="24"/>
                <w:szCs w:val="24"/>
              </w:rPr>
              <w:t xml:space="preserve"> </w:t>
            </w:r>
            <w:r w:rsidRPr="00617689">
              <w:rPr>
                <w:sz w:val="24"/>
                <w:szCs w:val="24"/>
              </w:rPr>
              <w:t>Коммуникативные</w:t>
            </w:r>
          </w:p>
          <w:p w:rsidR="00FD01D8" w:rsidRPr="00617689" w:rsidRDefault="00FD01D8" w:rsidP="00971CEB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УУД</w:t>
            </w:r>
          </w:p>
          <w:p w:rsidR="003B12FA" w:rsidRPr="00617689" w:rsidRDefault="00FD01D8" w:rsidP="00971CEB">
            <w:pPr>
              <w:pStyle w:val="TableParagraph"/>
              <w:spacing w:line="360" w:lineRule="auto"/>
              <w:ind w:right="120"/>
              <w:rPr>
                <w:sz w:val="24"/>
                <w:szCs w:val="24"/>
              </w:rPr>
            </w:pPr>
            <w:r w:rsidRPr="00617689">
              <w:rPr>
                <w:sz w:val="24"/>
                <w:szCs w:val="24"/>
              </w:rPr>
              <w:t>Личностные</w:t>
            </w:r>
            <w:r w:rsidR="00C4203A" w:rsidRPr="00617689">
              <w:rPr>
                <w:sz w:val="24"/>
                <w:szCs w:val="24"/>
              </w:rPr>
              <w:t xml:space="preserve">  </w:t>
            </w:r>
            <w:r w:rsidRPr="00617689">
              <w:rPr>
                <w:sz w:val="24"/>
                <w:szCs w:val="24"/>
              </w:rPr>
              <w:t>УУД</w:t>
            </w:r>
          </w:p>
        </w:tc>
      </w:tr>
    </w:tbl>
    <w:p w:rsidR="00371A6D" w:rsidRPr="00617689" w:rsidRDefault="00371A6D" w:rsidP="00D12B15">
      <w:pPr>
        <w:pStyle w:val="1"/>
        <w:spacing w:line="360" w:lineRule="auto"/>
        <w:ind w:left="0"/>
        <w:jc w:val="left"/>
        <w:rPr>
          <w:lang w:val="en-US"/>
        </w:rPr>
      </w:pPr>
    </w:p>
    <w:p w:rsidR="00371A6D" w:rsidRPr="00617689" w:rsidRDefault="00371A6D" w:rsidP="00971CEB">
      <w:pPr>
        <w:pStyle w:val="1"/>
        <w:spacing w:line="360" w:lineRule="auto"/>
      </w:pPr>
    </w:p>
    <w:p w:rsidR="00371A6D" w:rsidRPr="00617689" w:rsidRDefault="00371A6D" w:rsidP="00971CEB">
      <w:pPr>
        <w:pStyle w:val="1"/>
        <w:spacing w:line="360" w:lineRule="auto"/>
      </w:pPr>
      <w:r w:rsidRPr="00617689">
        <w:t>Информационные</w:t>
      </w:r>
      <w:r w:rsidR="00D12B15" w:rsidRPr="00617689">
        <w:rPr>
          <w:lang w:val="en-US"/>
        </w:rPr>
        <w:t xml:space="preserve"> </w:t>
      </w:r>
      <w:r w:rsidRPr="00617689">
        <w:t>источники:</w:t>
      </w:r>
    </w:p>
    <w:p w:rsidR="00371A6D" w:rsidRPr="00617689" w:rsidRDefault="00371A6D" w:rsidP="00971CEB">
      <w:pPr>
        <w:pStyle w:val="a3"/>
        <w:spacing w:before="7" w:line="360" w:lineRule="auto"/>
        <w:ind w:firstLine="0"/>
        <w:rPr>
          <w:b/>
        </w:rPr>
      </w:pPr>
    </w:p>
    <w:p w:rsidR="00371A6D" w:rsidRPr="00617689" w:rsidRDefault="00371A6D" w:rsidP="00971CEB">
      <w:pPr>
        <w:pStyle w:val="a4"/>
        <w:numPr>
          <w:ilvl w:val="0"/>
          <w:numId w:val="1"/>
        </w:numPr>
        <w:tabs>
          <w:tab w:val="left" w:pos="1092"/>
        </w:tabs>
        <w:spacing w:before="1" w:line="360" w:lineRule="auto"/>
        <w:ind w:left="1091" w:right="175"/>
        <w:rPr>
          <w:sz w:val="24"/>
          <w:szCs w:val="24"/>
        </w:rPr>
      </w:pPr>
      <w:r w:rsidRPr="00617689">
        <w:rPr>
          <w:sz w:val="24"/>
          <w:szCs w:val="24"/>
        </w:rPr>
        <w:t>Английский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в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фокусе/Spotlight: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учебник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для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общеобразовательных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учреждений,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8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класс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/[Ю.Е.Ваулина,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Дж.Дули,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О.Е.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Подоляко,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В.Эванс].— Москва: Express</w:t>
      </w:r>
      <w:r w:rsidR="00D12B15" w:rsidRPr="00617689">
        <w:rPr>
          <w:sz w:val="24"/>
          <w:szCs w:val="24"/>
          <w:lang w:val="en-US"/>
        </w:rPr>
        <w:t xml:space="preserve">  </w:t>
      </w:r>
      <w:r w:rsidRPr="00617689">
        <w:rPr>
          <w:sz w:val="24"/>
          <w:szCs w:val="24"/>
        </w:rPr>
        <w:t>Publishing,</w:t>
      </w:r>
      <w:r w:rsidR="00D12B15" w:rsidRPr="00617689">
        <w:rPr>
          <w:sz w:val="24"/>
          <w:szCs w:val="24"/>
          <w:lang w:val="en-US"/>
        </w:rPr>
        <w:t xml:space="preserve"> </w:t>
      </w:r>
      <w:r w:rsidRPr="00617689">
        <w:rPr>
          <w:sz w:val="24"/>
          <w:szCs w:val="24"/>
        </w:rPr>
        <w:t>Просвещение, 2012.[с. 32,упр.2,3]</w:t>
      </w:r>
    </w:p>
    <w:p w:rsidR="00371A6D" w:rsidRPr="00617689" w:rsidRDefault="00371A6D" w:rsidP="00971CEB">
      <w:pPr>
        <w:pStyle w:val="a4"/>
        <w:numPr>
          <w:ilvl w:val="0"/>
          <w:numId w:val="1"/>
        </w:numPr>
        <w:tabs>
          <w:tab w:val="left" w:pos="1092"/>
        </w:tabs>
        <w:spacing w:line="360" w:lineRule="auto"/>
        <w:ind w:left="1091" w:right="175"/>
        <w:rPr>
          <w:sz w:val="24"/>
          <w:szCs w:val="24"/>
        </w:rPr>
      </w:pPr>
      <w:r w:rsidRPr="00617689">
        <w:rPr>
          <w:sz w:val="24"/>
          <w:szCs w:val="24"/>
        </w:rPr>
        <w:t>Английский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в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фокусе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/Spotlight: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рабочая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тетрадь,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8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класс.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Пособие</w:t>
      </w:r>
      <w:r w:rsidR="00D12B15" w:rsidRPr="00617689">
        <w:rPr>
          <w:sz w:val="24"/>
          <w:szCs w:val="24"/>
        </w:rPr>
        <w:t xml:space="preserve">  </w:t>
      </w:r>
      <w:r w:rsidRPr="00617689">
        <w:rPr>
          <w:sz w:val="24"/>
          <w:szCs w:val="24"/>
        </w:rPr>
        <w:t>для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учащихся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общеобразовательных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учреждений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/[Ю.Е.Ваулина,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Дж.Дули,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О.Е. Подоляко, В.Эванс].— Москва:</w:t>
      </w:r>
      <w:r w:rsidR="00D12B15" w:rsidRPr="00617689">
        <w:rPr>
          <w:sz w:val="24"/>
          <w:szCs w:val="24"/>
          <w:lang w:val="en-US"/>
        </w:rPr>
        <w:t xml:space="preserve"> </w:t>
      </w:r>
      <w:r w:rsidRPr="00617689">
        <w:rPr>
          <w:sz w:val="24"/>
          <w:szCs w:val="24"/>
        </w:rPr>
        <w:t>Express</w:t>
      </w:r>
      <w:r w:rsidR="00D12B15" w:rsidRPr="00617689">
        <w:rPr>
          <w:sz w:val="24"/>
          <w:szCs w:val="24"/>
          <w:lang w:val="en-US"/>
        </w:rPr>
        <w:t xml:space="preserve"> </w:t>
      </w:r>
      <w:r w:rsidRPr="00617689">
        <w:rPr>
          <w:sz w:val="24"/>
          <w:szCs w:val="24"/>
        </w:rPr>
        <w:t>Publishing, Просвещение, 2012.</w:t>
      </w:r>
    </w:p>
    <w:p w:rsidR="00754AE0" w:rsidRPr="00617689" w:rsidRDefault="00371A6D" w:rsidP="00971CEB">
      <w:pPr>
        <w:pStyle w:val="a4"/>
        <w:numPr>
          <w:ilvl w:val="0"/>
          <w:numId w:val="1"/>
        </w:numPr>
        <w:tabs>
          <w:tab w:val="left" w:pos="1092"/>
          <w:tab w:val="left" w:pos="2700"/>
        </w:tabs>
        <w:spacing w:before="35" w:line="360" w:lineRule="auto"/>
        <w:ind w:left="1091" w:right="165"/>
        <w:rPr>
          <w:sz w:val="24"/>
          <w:szCs w:val="24"/>
        </w:rPr>
      </w:pPr>
      <w:r w:rsidRPr="00617689">
        <w:rPr>
          <w:sz w:val="24"/>
          <w:szCs w:val="24"/>
        </w:rPr>
        <w:t>Английский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в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фокусе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/Spotlight: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книга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для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учителя,8класс/[Ю.Е.Ваулина,Дж.Дули,О.Е.Подоляко,В.Эванс].—Москва: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>Express</w:t>
      </w:r>
      <w:r w:rsidR="00D12B15" w:rsidRPr="00617689">
        <w:rPr>
          <w:sz w:val="24"/>
          <w:szCs w:val="24"/>
        </w:rPr>
        <w:t xml:space="preserve">  </w:t>
      </w:r>
      <w:r w:rsidRPr="00617689">
        <w:rPr>
          <w:sz w:val="24"/>
          <w:szCs w:val="24"/>
        </w:rPr>
        <w:t>Publishing,</w:t>
      </w:r>
      <w:r w:rsidR="00D12B15" w:rsidRPr="00617689">
        <w:rPr>
          <w:sz w:val="24"/>
          <w:szCs w:val="24"/>
        </w:rPr>
        <w:t xml:space="preserve"> </w:t>
      </w:r>
      <w:r w:rsidRPr="00617689">
        <w:rPr>
          <w:sz w:val="24"/>
          <w:szCs w:val="24"/>
        </w:rPr>
        <w:t xml:space="preserve">Просвещение, </w:t>
      </w:r>
      <w:r w:rsidR="00617689" w:rsidRPr="00617689">
        <w:rPr>
          <w:sz w:val="24"/>
          <w:szCs w:val="24"/>
        </w:rPr>
        <w:t>2012</w:t>
      </w:r>
    </w:p>
    <w:sectPr w:rsidR="00754AE0" w:rsidRPr="00617689" w:rsidSect="005E5709">
      <w:pgSz w:w="16840" w:h="11910" w:orient="landscape"/>
      <w:pgMar w:top="840" w:right="680" w:bottom="1060" w:left="48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97D" w:rsidRDefault="00E2597D">
      <w:r>
        <w:separator/>
      </w:r>
    </w:p>
  </w:endnote>
  <w:endnote w:type="continuationSeparator" w:id="1">
    <w:p w:rsidR="00E2597D" w:rsidRDefault="00E25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AE0" w:rsidRDefault="001C4D9C">
    <w:pPr>
      <w:pStyle w:val="a3"/>
      <w:spacing w:line="14" w:lineRule="auto"/>
      <w:ind w:firstLine="0"/>
      <w:rPr>
        <w:sz w:val="20"/>
      </w:rPr>
    </w:pPr>
    <w:r w:rsidRPr="001C4D9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792.6pt;margin-top:536.35pt;width:10.05pt;height:10.9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+KqwIAAKgFAAAOAAAAZHJzL2Uyb0RvYy54bWysVG1vmzAQ/j5p/8Hyd8pLCAkopGpDmCZ1&#10;L1K7H+CACdbAZrYT6Kb9951NSNNWk6ZtfLDO9vm5e+4ebnU9tA06UqmY4Cn2rzyMKC9Eyfg+xV8e&#10;cmeJkdKEl6QRnKb4kSp8vX77ZtV3CQ1ELZqSSgQgXCV9l+Ja6y5xXVXUtCXqSnSUw2UlZEs0bOXe&#10;LSXpAb1t3MDzIrcXsuykKKhScJqNl3ht8auKFvpTVSmqUZNiyE3bVdp1Z1Z3vSLJXpKuZsUpDfIX&#10;WbSEcQh6hsqIJugg2SuolhVSKFHpq0K0rqgqVlDLAdj43gs29zXpqOUCxVHduUzq/8EWH4+fJWJl&#10;igOMOGmhRQ900OhWDMg31ek7lYDTfQdueoBj6LJlqro7UXxViItNTfie3kgp+pqSErKzL92LpyOO&#10;MiC7/oMoIQw5aGGBhkq2pnRQDATo0KXHc2dMKoUJGSyi2RyjAq78WexFc5ObS5LpcSeVfkdFi4yR&#10;YgmNt+DkeKf06Dq5mFhc5KxpbPMb/uwAMMcTCA1PzZ1JwvbyR+zF2+V2GTphEG2d0Msy5ybfhE6U&#10;+4t5Nss2m8z/aeL6YVKzsqTchJl05Yd/1reTwkdFnJWlRMNKA2dSUnK/2zQSHQnoOrffqSAXbu7z&#10;NGy9gMsLSn4QerdB7OTRcuGEeTh34oW3dDw/vo0jL4zDLH9O6Y5x+u+UUJ/ieB7MRy39lptnv9fc&#10;SNIyDZOjYW2Kl2cnkhgFbnlpW6sJa0b7ohQm/adSQLunRlu9GomOYtXDbgAUI+KdKB9BuVKAskCe&#10;MO7AqIX8jlEPoyPF6tuBSIpR856D+s2cmQw5GbvJILyApynWGI3mRo/z6NBJtq8Befy/uLiBP6Ri&#10;Vr1PWUDqZgPjwJI4jS4zby731utpwK5/AQAA//8DAFBLAwQUAAYACAAAACEAwNB8TeMAAAAPAQAA&#10;DwAAAGRycy9kb3ducmV2LnhtbEyPwU7DMBBE70j8g7VI3KhNIGkb4lQVglMlRBoOHJ3YTaLG6xC7&#10;bfr3bE5w29kdzb7JNpPt2dmMvnMo4XEhgBmsne6wkfBVvj+sgPmgUKveoZFwNR42+e1NplLtLliY&#10;8z40jELQp0pCG8KQcu7r1ljlF24wSLeDG60KJMeG61FdKNz2PBIi4VZ1SB9aNZjX1tTH/clK2H5j&#10;8db9fFSfxaHoynItcJccpby/m7YvwIKZwp8ZZnxCh5yYKndC7VlPOl7FEXlpEstoCWz2JCJ+AlbN&#10;u/VzAjzP+P8e+S8AAAD//wMAUEsBAi0AFAAGAAgAAAAhALaDOJL+AAAA4QEAABMAAAAAAAAAAAAA&#10;AAAAAAAAAFtDb250ZW50X1R5cGVzXS54bWxQSwECLQAUAAYACAAAACEAOP0h/9YAAACUAQAACwAA&#10;AAAAAAAAAAAAAAAvAQAAX3JlbHMvLnJlbHNQSwECLQAUAAYACAAAACEA3eO/iqsCAACoBQAADgAA&#10;AAAAAAAAAAAAAAAuAgAAZHJzL2Uyb0RvYy54bWxQSwECLQAUAAYACAAAACEAwNB8TeMAAAAPAQAA&#10;DwAAAAAAAAAAAAAAAAAFBQAAZHJzL2Rvd25yZXYueG1sUEsFBgAAAAAEAAQA8wAAABUGAAAAAA==&#10;" filled="f" stroked="f">
          <v:textbox inset="0,0,0,0">
            <w:txbxContent>
              <w:p w:rsidR="00754AE0" w:rsidRDefault="001C4D9C">
                <w:pPr>
                  <w:spacing w:before="14"/>
                  <w:ind w:left="60"/>
                  <w:rPr>
                    <w:sz w:val="16"/>
                  </w:rPr>
                </w:pPr>
                <w:r>
                  <w:fldChar w:fldCharType="begin"/>
                </w:r>
                <w:r w:rsidR="0047628D"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F1722F">
                  <w:rPr>
                    <w:noProof/>
                    <w:sz w:val="16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97D" w:rsidRDefault="00E2597D">
      <w:r>
        <w:separator/>
      </w:r>
    </w:p>
  </w:footnote>
  <w:footnote w:type="continuationSeparator" w:id="1">
    <w:p w:rsidR="00E2597D" w:rsidRDefault="00E25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7B5D"/>
    <w:multiLevelType w:val="hybridMultilevel"/>
    <w:tmpl w:val="F0F80480"/>
    <w:lvl w:ilvl="0" w:tplc="1A78DC64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44B908">
      <w:numFmt w:val="bullet"/>
      <w:lvlText w:val="•"/>
      <w:lvlJc w:val="left"/>
      <w:pPr>
        <w:ind w:left="694" w:hanging="240"/>
      </w:pPr>
      <w:rPr>
        <w:rFonts w:hint="default"/>
        <w:lang w:val="ru-RU" w:eastAsia="en-US" w:bidi="ar-SA"/>
      </w:rPr>
    </w:lvl>
    <w:lvl w:ilvl="2" w:tplc="E5D6F2D2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3" w:tplc="07163F94">
      <w:numFmt w:val="bullet"/>
      <w:lvlText w:val="•"/>
      <w:lvlJc w:val="left"/>
      <w:pPr>
        <w:ind w:left="1404" w:hanging="240"/>
      </w:pPr>
      <w:rPr>
        <w:rFonts w:hint="default"/>
        <w:lang w:val="ru-RU" w:eastAsia="en-US" w:bidi="ar-SA"/>
      </w:rPr>
    </w:lvl>
    <w:lvl w:ilvl="4" w:tplc="880E1834">
      <w:numFmt w:val="bullet"/>
      <w:lvlText w:val="•"/>
      <w:lvlJc w:val="left"/>
      <w:pPr>
        <w:ind w:left="1759" w:hanging="240"/>
      </w:pPr>
      <w:rPr>
        <w:rFonts w:hint="default"/>
        <w:lang w:val="ru-RU" w:eastAsia="en-US" w:bidi="ar-SA"/>
      </w:rPr>
    </w:lvl>
    <w:lvl w:ilvl="5" w:tplc="FA3C517C">
      <w:numFmt w:val="bullet"/>
      <w:lvlText w:val="•"/>
      <w:lvlJc w:val="left"/>
      <w:pPr>
        <w:ind w:left="2114" w:hanging="240"/>
      </w:pPr>
      <w:rPr>
        <w:rFonts w:hint="default"/>
        <w:lang w:val="ru-RU" w:eastAsia="en-US" w:bidi="ar-SA"/>
      </w:rPr>
    </w:lvl>
    <w:lvl w:ilvl="6" w:tplc="84E83206">
      <w:numFmt w:val="bullet"/>
      <w:lvlText w:val="•"/>
      <w:lvlJc w:val="left"/>
      <w:pPr>
        <w:ind w:left="2468" w:hanging="240"/>
      </w:pPr>
      <w:rPr>
        <w:rFonts w:hint="default"/>
        <w:lang w:val="ru-RU" w:eastAsia="en-US" w:bidi="ar-SA"/>
      </w:rPr>
    </w:lvl>
    <w:lvl w:ilvl="7" w:tplc="7B0028F4">
      <w:numFmt w:val="bullet"/>
      <w:lvlText w:val="•"/>
      <w:lvlJc w:val="left"/>
      <w:pPr>
        <w:ind w:left="2823" w:hanging="240"/>
      </w:pPr>
      <w:rPr>
        <w:rFonts w:hint="default"/>
        <w:lang w:val="ru-RU" w:eastAsia="en-US" w:bidi="ar-SA"/>
      </w:rPr>
    </w:lvl>
    <w:lvl w:ilvl="8" w:tplc="674C37D0">
      <w:numFmt w:val="bullet"/>
      <w:lvlText w:val="•"/>
      <w:lvlJc w:val="left"/>
      <w:pPr>
        <w:ind w:left="3178" w:hanging="240"/>
      </w:pPr>
      <w:rPr>
        <w:rFonts w:hint="default"/>
        <w:lang w:val="ru-RU" w:eastAsia="en-US" w:bidi="ar-SA"/>
      </w:rPr>
    </w:lvl>
  </w:abstractNum>
  <w:abstractNum w:abstractNumId="1">
    <w:nsid w:val="20285658"/>
    <w:multiLevelType w:val="hybridMultilevel"/>
    <w:tmpl w:val="8D488CA2"/>
    <w:lvl w:ilvl="0" w:tplc="CECACF4A">
      <w:start w:val="1"/>
      <w:numFmt w:val="decimal"/>
      <w:lvlText w:val="%1."/>
      <w:lvlJc w:val="left"/>
      <w:pPr>
        <w:ind w:left="109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F885DC">
      <w:numFmt w:val="bullet"/>
      <w:lvlText w:val="•"/>
      <w:lvlJc w:val="left"/>
      <w:pPr>
        <w:ind w:left="2557" w:hanging="360"/>
      </w:pPr>
      <w:rPr>
        <w:rFonts w:hint="default"/>
        <w:lang w:val="ru-RU" w:eastAsia="en-US" w:bidi="ar-SA"/>
      </w:rPr>
    </w:lvl>
    <w:lvl w:ilvl="2" w:tplc="DA8CA4F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3" w:tplc="184C76B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4" w:tplc="F6D4EAF2">
      <w:numFmt w:val="bullet"/>
      <w:lvlText w:val="•"/>
      <w:lvlJc w:val="left"/>
      <w:pPr>
        <w:ind w:left="6931" w:hanging="360"/>
      </w:pPr>
      <w:rPr>
        <w:rFonts w:hint="default"/>
        <w:lang w:val="ru-RU" w:eastAsia="en-US" w:bidi="ar-SA"/>
      </w:rPr>
    </w:lvl>
    <w:lvl w:ilvl="5" w:tplc="DE38CE5E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  <w:lvl w:ilvl="6" w:tplc="A18CECC0">
      <w:numFmt w:val="bullet"/>
      <w:lvlText w:val="•"/>
      <w:lvlJc w:val="left"/>
      <w:pPr>
        <w:ind w:left="9847" w:hanging="360"/>
      </w:pPr>
      <w:rPr>
        <w:rFonts w:hint="default"/>
        <w:lang w:val="ru-RU" w:eastAsia="en-US" w:bidi="ar-SA"/>
      </w:rPr>
    </w:lvl>
    <w:lvl w:ilvl="7" w:tplc="447012C0">
      <w:numFmt w:val="bullet"/>
      <w:lvlText w:val="•"/>
      <w:lvlJc w:val="left"/>
      <w:pPr>
        <w:ind w:left="11304" w:hanging="360"/>
      </w:pPr>
      <w:rPr>
        <w:rFonts w:hint="default"/>
        <w:lang w:val="ru-RU" w:eastAsia="en-US" w:bidi="ar-SA"/>
      </w:rPr>
    </w:lvl>
    <w:lvl w:ilvl="8" w:tplc="CC542BE4">
      <w:numFmt w:val="bullet"/>
      <w:lvlText w:val="•"/>
      <w:lvlJc w:val="left"/>
      <w:pPr>
        <w:ind w:left="12762" w:hanging="360"/>
      </w:pPr>
      <w:rPr>
        <w:rFonts w:hint="default"/>
        <w:lang w:val="ru-RU" w:eastAsia="en-US" w:bidi="ar-SA"/>
      </w:rPr>
    </w:lvl>
  </w:abstractNum>
  <w:abstractNum w:abstractNumId="2">
    <w:nsid w:val="3CDB5A2C"/>
    <w:multiLevelType w:val="hybridMultilevel"/>
    <w:tmpl w:val="3BCC74CA"/>
    <w:lvl w:ilvl="0" w:tplc="EF2ADC8C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8489E6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ADD682FA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162884F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F5AE950E">
      <w:numFmt w:val="bullet"/>
      <w:lvlText w:val="•"/>
      <w:lvlJc w:val="left"/>
      <w:pPr>
        <w:ind w:left="5094" w:hanging="360"/>
      </w:pPr>
      <w:rPr>
        <w:rFonts w:hint="default"/>
        <w:lang w:val="ru-RU" w:eastAsia="en-US" w:bidi="ar-SA"/>
      </w:rPr>
    </w:lvl>
    <w:lvl w:ilvl="5" w:tplc="C83C3E7E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6" w:tplc="F836F712">
      <w:numFmt w:val="bullet"/>
      <w:lvlText w:val="•"/>
      <w:lvlJc w:val="left"/>
      <w:pPr>
        <w:ind w:left="7411" w:hanging="360"/>
      </w:pPr>
      <w:rPr>
        <w:rFonts w:hint="default"/>
        <w:lang w:val="ru-RU" w:eastAsia="en-US" w:bidi="ar-SA"/>
      </w:rPr>
    </w:lvl>
    <w:lvl w:ilvl="7" w:tplc="FC90D0C8">
      <w:numFmt w:val="bullet"/>
      <w:lvlText w:val="•"/>
      <w:lvlJc w:val="left"/>
      <w:pPr>
        <w:ind w:left="8569" w:hanging="360"/>
      </w:pPr>
      <w:rPr>
        <w:rFonts w:hint="default"/>
        <w:lang w:val="ru-RU" w:eastAsia="en-US" w:bidi="ar-SA"/>
      </w:rPr>
    </w:lvl>
    <w:lvl w:ilvl="8" w:tplc="38187CA8">
      <w:numFmt w:val="bullet"/>
      <w:lvlText w:val="•"/>
      <w:lvlJc w:val="left"/>
      <w:pPr>
        <w:ind w:left="9728" w:hanging="360"/>
      </w:pPr>
      <w:rPr>
        <w:rFonts w:hint="default"/>
        <w:lang w:val="ru-RU" w:eastAsia="en-US" w:bidi="ar-SA"/>
      </w:rPr>
    </w:lvl>
  </w:abstractNum>
  <w:abstractNum w:abstractNumId="3">
    <w:nsid w:val="3E3D72DF"/>
    <w:multiLevelType w:val="hybridMultilevel"/>
    <w:tmpl w:val="8D488CA2"/>
    <w:lvl w:ilvl="0" w:tplc="CECACF4A">
      <w:start w:val="1"/>
      <w:numFmt w:val="decimal"/>
      <w:lvlText w:val="%1."/>
      <w:lvlJc w:val="left"/>
      <w:pPr>
        <w:ind w:left="109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F885DC">
      <w:numFmt w:val="bullet"/>
      <w:lvlText w:val="•"/>
      <w:lvlJc w:val="left"/>
      <w:pPr>
        <w:ind w:left="2557" w:hanging="360"/>
      </w:pPr>
      <w:rPr>
        <w:rFonts w:hint="default"/>
        <w:lang w:val="ru-RU" w:eastAsia="en-US" w:bidi="ar-SA"/>
      </w:rPr>
    </w:lvl>
    <w:lvl w:ilvl="2" w:tplc="DA8CA4FE">
      <w:numFmt w:val="bullet"/>
      <w:lvlText w:val="•"/>
      <w:lvlJc w:val="left"/>
      <w:pPr>
        <w:ind w:left="4015" w:hanging="360"/>
      </w:pPr>
      <w:rPr>
        <w:rFonts w:hint="default"/>
        <w:lang w:val="ru-RU" w:eastAsia="en-US" w:bidi="ar-SA"/>
      </w:rPr>
    </w:lvl>
    <w:lvl w:ilvl="3" w:tplc="184C76B8">
      <w:numFmt w:val="bullet"/>
      <w:lvlText w:val="•"/>
      <w:lvlJc w:val="left"/>
      <w:pPr>
        <w:ind w:left="5473" w:hanging="360"/>
      </w:pPr>
      <w:rPr>
        <w:rFonts w:hint="default"/>
        <w:lang w:val="ru-RU" w:eastAsia="en-US" w:bidi="ar-SA"/>
      </w:rPr>
    </w:lvl>
    <w:lvl w:ilvl="4" w:tplc="F6D4EAF2">
      <w:numFmt w:val="bullet"/>
      <w:lvlText w:val="•"/>
      <w:lvlJc w:val="left"/>
      <w:pPr>
        <w:ind w:left="6931" w:hanging="360"/>
      </w:pPr>
      <w:rPr>
        <w:rFonts w:hint="default"/>
        <w:lang w:val="ru-RU" w:eastAsia="en-US" w:bidi="ar-SA"/>
      </w:rPr>
    </w:lvl>
    <w:lvl w:ilvl="5" w:tplc="DE38CE5E"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  <w:lvl w:ilvl="6" w:tplc="A18CECC0">
      <w:numFmt w:val="bullet"/>
      <w:lvlText w:val="•"/>
      <w:lvlJc w:val="left"/>
      <w:pPr>
        <w:ind w:left="9847" w:hanging="360"/>
      </w:pPr>
      <w:rPr>
        <w:rFonts w:hint="default"/>
        <w:lang w:val="ru-RU" w:eastAsia="en-US" w:bidi="ar-SA"/>
      </w:rPr>
    </w:lvl>
    <w:lvl w:ilvl="7" w:tplc="447012C0">
      <w:numFmt w:val="bullet"/>
      <w:lvlText w:val="•"/>
      <w:lvlJc w:val="left"/>
      <w:pPr>
        <w:ind w:left="11304" w:hanging="360"/>
      </w:pPr>
      <w:rPr>
        <w:rFonts w:hint="default"/>
        <w:lang w:val="ru-RU" w:eastAsia="en-US" w:bidi="ar-SA"/>
      </w:rPr>
    </w:lvl>
    <w:lvl w:ilvl="8" w:tplc="CC542BE4">
      <w:numFmt w:val="bullet"/>
      <w:lvlText w:val="•"/>
      <w:lvlJc w:val="left"/>
      <w:pPr>
        <w:ind w:left="12762" w:hanging="360"/>
      </w:pPr>
      <w:rPr>
        <w:rFonts w:hint="default"/>
        <w:lang w:val="ru-RU" w:eastAsia="en-US" w:bidi="ar-SA"/>
      </w:rPr>
    </w:lvl>
  </w:abstractNum>
  <w:abstractNum w:abstractNumId="4">
    <w:nsid w:val="47A5544B"/>
    <w:multiLevelType w:val="hybridMultilevel"/>
    <w:tmpl w:val="30466BF8"/>
    <w:lvl w:ilvl="0" w:tplc="88EC2DC2">
      <w:numFmt w:val="bullet"/>
      <w:lvlText w:val=""/>
      <w:lvlJc w:val="left"/>
      <w:pPr>
        <w:ind w:left="4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9E59CE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D09432AE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B27853BC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4" w:tplc="AD2CF4F2">
      <w:numFmt w:val="bullet"/>
      <w:lvlText w:val="•"/>
      <w:lvlJc w:val="left"/>
      <w:pPr>
        <w:ind w:left="5094" w:hanging="360"/>
      </w:pPr>
      <w:rPr>
        <w:rFonts w:hint="default"/>
        <w:lang w:val="ru-RU" w:eastAsia="en-US" w:bidi="ar-SA"/>
      </w:rPr>
    </w:lvl>
    <w:lvl w:ilvl="5" w:tplc="A678D7D4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6" w:tplc="813C4A70">
      <w:numFmt w:val="bullet"/>
      <w:lvlText w:val="•"/>
      <w:lvlJc w:val="left"/>
      <w:pPr>
        <w:ind w:left="7411" w:hanging="360"/>
      </w:pPr>
      <w:rPr>
        <w:rFonts w:hint="default"/>
        <w:lang w:val="ru-RU" w:eastAsia="en-US" w:bidi="ar-SA"/>
      </w:rPr>
    </w:lvl>
    <w:lvl w:ilvl="7" w:tplc="F9827ACE">
      <w:numFmt w:val="bullet"/>
      <w:lvlText w:val="•"/>
      <w:lvlJc w:val="left"/>
      <w:pPr>
        <w:ind w:left="8569" w:hanging="360"/>
      </w:pPr>
      <w:rPr>
        <w:rFonts w:hint="default"/>
        <w:lang w:val="ru-RU" w:eastAsia="en-US" w:bidi="ar-SA"/>
      </w:rPr>
    </w:lvl>
    <w:lvl w:ilvl="8" w:tplc="C9C4E360">
      <w:numFmt w:val="bullet"/>
      <w:lvlText w:val="•"/>
      <w:lvlJc w:val="left"/>
      <w:pPr>
        <w:ind w:left="972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54AE0"/>
    <w:rsid w:val="00106108"/>
    <w:rsid w:val="001926FA"/>
    <w:rsid w:val="001C2E45"/>
    <w:rsid w:val="001C4D9C"/>
    <w:rsid w:val="00273F12"/>
    <w:rsid w:val="00371A6D"/>
    <w:rsid w:val="003B12FA"/>
    <w:rsid w:val="0047628D"/>
    <w:rsid w:val="00497E8B"/>
    <w:rsid w:val="005E5709"/>
    <w:rsid w:val="00617689"/>
    <w:rsid w:val="006D0053"/>
    <w:rsid w:val="00754AE0"/>
    <w:rsid w:val="0079629C"/>
    <w:rsid w:val="008F5591"/>
    <w:rsid w:val="008F79D4"/>
    <w:rsid w:val="00971CEB"/>
    <w:rsid w:val="00991021"/>
    <w:rsid w:val="00A35B68"/>
    <w:rsid w:val="00B86B60"/>
    <w:rsid w:val="00C4203A"/>
    <w:rsid w:val="00C63610"/>
    <w:rsid w:val="00CA0611"/>
    <w:rsid w:val="00D12B15"/>
    <w:rsid w:val="00E16E98"/>
    <w:rsid w:val="00E2597D"/>
    <w:rsid w:val="00E91850"/>
    <w:rsid w:val="00F1722F"/>
    <w:rsid w:val="00FD0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4D9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C4D9C"/>
    <w:pPr>
      <w:spacing w:before="90"/>
      <w:ind w:left="3441" w:right="323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4D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4D9C"/>
    <w:pPr>
      <w:ind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1C4D9C"/>
    <w:pPr>
      <w:ind w:left="1091" w:hanging="360"/>
    </w:pPr>
  </w:style>
  <w:style w:type="paragraph" w:customStyle="1" w:styleId="TableParagraph">
    <w:name w:val="Table Paragraph"/>
    <w:basedOn w:val="a"/>
    <w:uiPriority w:val="1"/>
    <w:qFormat/>
    <w:rsid w:val="001C4D9C"/>
    <w:pPr>
      <w:ind w:left="105"/>
    </w:pPr>
  </w:style>
  <w:style w:type="paragraph" w:styleId="a5">
    <w:name w:val="header"/>
    <w:basedOn w:val="a"/>
    <w:link w:val="a6"/>
    <w:uiPriority w:val="99"/>
    <w:unhideWhenUsed/>
    <w:rsid w:val="00B86B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6B6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86B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6B60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C420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203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The most popular product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Sugar</c:v>
                </c:pt>
                <c:pt idx="1">
                  <c:v>Milk</c:v>
                </c:pt>
                <c:pt idx="2">
                  <c:v>Potatoes</c:v>
                </c:pt>
                <c:pt idx="3">
                  <c:v>Apples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Appearance</vt:lpstr>
    </vt:vector>
  </TitlesOfParts>
  <Company>HP</Company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Appearance</dc:title>
  <dc:creator>Лобанова Е.А.</dc:creator>
  <cp:keywords>appearance, blending learning</cp:keywords>
  <cp:lastModifiedBy>user</cp:lastModifiedBy>
  <cp:revision>2</cp:revision>
  <dcterms:created xsi:type="dcterms:W3CDTF">2021-12-01T10:42:00Z</dcterms:created>
  <dcterms:modified xsi:type="dcterms:W3CDTF">2021-12-01T10:42:00Z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2021-11-30T00:00:00Z</vt:filetime>
  </property>
</Properties>
</file>